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76FB77" w14:textId="77777777" w:rsidR="00FA1FE0" w:rsidRPr="00300805" w:rsidRDefault="00FA1FE0" w:rsidP="00FA1FE0">
      <w:pPr>
        <w:pStyle w:val="Title"/>
        <w:rPr>
          <w:color w:val="auto"/>
        </w:rPr>
      </w:pPr>
    </w:p>
    <w:p w14:paraId="2799CEC9" w14:textId="77777777" w:rsidR="00FA1FE0" w:rsidRPr="00300805" w:rsidRDefault="00FA1FE0" w:rsidP="00FA1FE0">
      <w:pPr>
        <w:pStyle w:val="Title"/>
        <w:rPr>
          <w:color w:val="auto"/>
        </w:rPr>
      </w:pPr>
    </w:p>
    <w:p w14:paraId="529EC498" w14:textId="77777777" w:rsidR="00FA1FE0" w:rsidRPr="00300805" w:rsidRDefault="00FA1FE0" w:rsidP="00FA1FE0">
      <w:pPr>
        <w:pStyle w:val="Title"/>
        <w:rPr>
          <w:color w:val="auto"/>
        </w:rPr>
      </w:pPr>
    </w:p>
    <w:p w14:paraId="2FE8D150" w14:textId="77777777" w:rsidR="00FA1FE0" w:rsidRPr="00300805" w:rsidRDefault="00FA1FE0" w:rsidP="00FA1FE0">
      <w:pPr>
        <w:pStyle w:val="Title"/>
        <w:rPr>
          <w:color w:val="auto"/>
        </w:rPr>
      </w:pPr>
    </w:p>
    <w:p w14:paraId="11B2B897" w14:textId="77777777" w:rsidR="00FA1FE0" w:rsidRPr="00300805" w:rsidRDefault="00FA1FE0" w:rsidP="00FA1FE0">
      <w:pPr>
        <w:pStyle w:val="Title"/>
        <w:rPr>
          <w:color w:val="auto"/>
        </w:rPr>
      </w:pPr>
    </w:p>
    <w:p w14:paraId="10603A1F" w14:textId="77777777" w:rsidR="00FA1FE0" w:rsidRPr="00300805" w:rsidRDefault="00FA1FE0" w:rsidP="00FA1FE0">
      <w:pPr>
        <w:pStyle w:val="Title"/>
        <w:rPr>
          <w:color w:val="auto"/>
        </w:rPr>
      </w:pPr>
    </w:p>
    <w:p w14:paraId="56A272C1" w14:textId="77777777" w:rsidR="00FA1FE0" w:rsidRPr="00300805" w:rsidRDefault="00FA1FE0" w:rsidP="00FA1FE0">
      <w:pPr>
        <w:pStyle w:val="Title"/>
        <w:rPr>
          <w:color w:val="auto"/>
        </w:rPr>
      </w:pPr>
    </w:p>
    <w:p w14:paraId="3119387F" w14:textId="77777777" w:rsidR="004D369A" w:rsidRPr="00300805" w:rsidRDefault="00FA1FE0" w:rsidP="00FA1FE0">
      <w:pPr>
        <w:pStyle w:val="Title"/>
        <w:jc w:val="center"/>
        <w:rPr>
          <w:color w:val="auto"/>
        </w:rPr>
      </w:pPr>
      <w:r w:rsidRPr="00300805">
        <w:rPr>
          <w:color w:val="auto"/>
        </w:rPr>
        <w:t>Argumentative Essay: Using Makeup</w:t>
      </w:r>
    </w:p>
    <w:p w14:paraId="2F992692" w14:textId="77777777" w:rsidR="00FA1FE0" w:rsidRPr="00300805" w:rsidRDefault="00FA1FE0" w:rsidP="00FA1FE0"/>
    <w:p w14:paraId="21697EFD" w14:textId="77777777" w:rsidR="00FA1FE0" w:rsidRPr="00300805" w:rsidRDefault="00FA1FE0" w:rsidP="00FA1FE0"/>
    <w:p w14:paraId="6739827B" w14:textId="77777777" w:rsidR="00FA1FE0" w:rsidRPr="00300805" w:rsidRDefault="00FA1FE0" w:rsidP="00FA1FE0"/>
    <w:p w14:paraId="244F88F8" w14:textId="77777777" w:rsidR="00FA1FE0" w:rsidRPr="00300805" w:rsidRDefault="00FA1FE0" w:rsidP="00FA1FE0"/>
    <w:p w14:paraId="1A46553B" w14:textId="77777777" w:rsidR="00FA1FE0" w:rsidRPr="00300805" w:rsidRDefault="00FA1FE0" w:rsidP="00FA1FE0"/>
    <w:p w14:paraId="174088AF" w14:textId="77777777" w:rsidR="00FA1FE0" w:rsidRPr="00300805" w:rsidRDefault="00FA1FE0" w:rsidP="00FA1FE0"/>
    <w:p w14:paraId="21C869A8" w14:textId="77777777" w:rsidR="00FA1FE0" w:rsidRPr="00300805" w:rsidRDefault="00FA1FE0" w:rsidP="00FA1FE0"/>
    <w:p w14:paraId="208A21D5" w14:textId="77777777" w:rsidR="00FA1FE0" w:rsidRPr="00300805" w:rsidRDefault="00FA1FE0" w:rsidP="00FA1FE0"/>
    <w:p w14:paraId="6E40AD03" w14:textId="77777777" w:rsidR="00FA1FE0" w:rsidRPr="00300805" w:rsidRDefault="00FA1FE0" w:rsidP="00FA1FE0"/>
    <w:p w14:paraId="423A349D" w14:textId="77777777" w:rsidR="00FA1FE0" w:rsidRPr="00300805" w:rsidRDefault="00FA1FE0" w:rsidP="00FA1FE0"/>
    <w:p w14:paraId="4E0153DC" w14:textId="77777777" w:rsidR="00FA1FE0" w:rsidRPr="00300805" w:rsidRDefault="00FA1FE0" w:rsidP="00FA1FE0"/>
    <w:p w14:paraId="23FAFD2F" w14:textId="77777777" w:rsidR="00FA1FE0" w:rsidRPr="00300805" w:rsidRDefault="00FA1FE0" w:rsidP="00FA1FE0"/>
    <w:p w14:paraId="6ECFBAE1" w14:textId="77777777" w:rsidR="00FA1FE0" w:rsidRPr="00300805" w:rsidRDefault="00FA1FE0" w:rsidP="00FA1FE0"/>
    <w:p w14:paraId="32413C88" w14:textId="77777777" w:rsidR="00FA1FE0" w:rsidRPr="00300805" w:rsidRDefault="00FA1FE0" w:rsidP="00FA1FE0"/>
    <w:p w14:paraId="0BBBEB60" w14:textId="77777777" w:rsidR="00FA1FE0" w:rsidRPr="00300805" w:rsidRDefault="00FA1FE0" w:rsidP="00FA1FE0"/>
    <w:p w14:paraId="43417DAB" w14:textId="77777777" w:rsidR="00FA1FE0" w:rsidRPr="00300805" w:rsidRDefault="00D710FE" w:rsidP="00D710FE">
      <w:pPr>
        <w:pStyle w:val="Heading1"/>
        <w:rPr>
          <w:rFonts w:ascii="Times New Roman" w:hAnsi="Times New Roman" w:cs="Times New Roman"/>
          <w:color w:val="auto"/>
        </w:rPr>
      </w:pPr>
      <w:r w:rsidRPr="00300805">
        <w:rPr>
          <w:rFonts w:ascii="Times New Roman" w:hAnsi="Times New Roman" w:cs="Times New Roman"/>
          <w:color w:val="auto"/>
        </w:rPr>
        <w:lastRenderedPageBreak/>
        <w:t xml:space="preserve">Introduction </w:t>
      </w:r>
    </w:p>
    <w:p w14:paraId="427EE103" w14:textId="06E9DDD5" w:rsidR="00AE34AD" w:rsidRPr="00300805" w:rsidRDefault="00AE34AD" w:rsidP="0028746F">
      <w:pPr>
        <w:spacing w:line="360" w:lineRule="auto"/>
        <w:jc w:val="both"/>
        <w:rPr>
          <w:rFonts w:ascii="Times New Roman" w:hAnsi="Times New Roman" w:cs="Times New Roman"/>
          <w:sz w:val="24"/>
        </w:rPr>
      </w:pPr>
      <w:r w:rsidRPr="00300805">
        <w:rPr>
          <w:rFonts w:ascii="Times New Roman" w:hAnsi="Times New Roman" w:cs="Times New Roman"/>
          <w:sz w:val="24"/>
        </w:rPr>
        <w:t xml:space="preserve">A study conducted by the Harris Poll reveals that </w:t>
      </w:r>
      <w:r w:rsidR="0028746F" w:rsidRPr="00300805">
        <w:rPr>
          <w:rFonts w:ascii="Times New Roman" w:hAnsi="Times New Roman" w:cs="Times New Roman"/>
          <w:sz w:val="24"/>
        </w:rPr>
        <w:t>44% of women feel unattractive without any makeup on</w:t>
      </w:r>
      <w:r w:rsidR="0097548E" w:rsidRPr="00300805">
        <w:rPr>
          <w:rFonts w:ascii="Times New Roman" w:hAnsi="Times New Roman" w:cs="Times New Roman"/>
          <w:sz w:val="24"/>
        </w:rPr>
        <w:t xml:space="preserve"> </w:t>
      </w:r>
      <w:sdt>
        <w:sdtPr>
          <w:rPr>
            <w:rFonts w:ascii="Times New Roman" w:hAnsi="Times New Roman" w:cs="Times New Roman"/>
            <w:sz w:val="24"/>
          </w:rPr>
          <w:id w:val="597783297"/>
          <w:citation/>
        </w:sdtPr>
        <w:sdtEndPr/>
        <w:sdtContent>
          <w:r w:rsidR="00FA602F" w:rsidRPr="00300805">
            <w:rPr>
              <w:rFonts w:ascii="Times New Roman" w:hAnsi="Times New Roman" w:cs="Times New Roman"/>
              <w:sz w:val="24"/>
            </w:rPr>
            <w:fldChar w:fldCharType="begin"/>
          </w:r>
          <w:r w:rsidR="0097548E" w:rsidRPr="00300805">
            <w:rPr>
              <w:rFonts w:ascii="Times New Roman" w:hAnsi="Times New Roman" w:cs="Times New Roman"/>
              <w:sz w:val="24"/>
            </w:rPr>
            <w:instrText xml:space="preserve"> CITATION HP12 \l 1033 </w:instrText>
          </w:r>
          <w:r w:rsidR="00FA602F" w:rsidRPr="00300805">
            <w:rPr>
              <w:rFonts w:ascii="Times New Roman" w:hAnsi="Times New Roman" w:cs="Times New Roman"/>
              <w:sz w:val="24"/>
            </w:rPr>
            <w:fldChar w:fldCharType="separate"/>
          </w:r>
          <w:r w:rsidR="0097548E" w:rsidRPr="00300805">
            <w:rPr>
              <w:rFonts w:ascii="Times New Roman" w:hAnsi="Times New Roman" w:cs="Times New Roman"/>
              <w:noProof/>
              <w:sz w:val="24"/>
            </w:rPr>
            <w:t>(HP, 2012)</w:t>
          </w:r>
          <w:r w:rsidR="00FA602F" w:rsidRPr="00300805">
            <w:rPr>
              <w:rFonts w:ascii="Times New Roman" w:hAnsi="Times New Roman" w:cs="Times New Roman"/>
              <w:sz w:val="24"/>
            </w:rPr>
            <w:fldChar w:fldCharType="end"/>
          </w:r>
        </w:sdtContent>
      </w:sdt>
      <w:r w:rsidR="0028746F" w:rsidRPr="00300805">
        <w:rPr>
          <w:rFonts w:ascii="Times New Roman" w:hAnsi="Times New Roman" w:cs="Times New Roman"/>
          <w:sz w:val="24"/>
        </w:rPr>
        <w:t xml:space="preserve">. This astonishing statistic reveals the importance of makeup in the lives of females and how it has become a need in order to feel confident and attractive. This trend is increasing day by day as a result of which societal mindset about makeup is changing overall. Makeup is a simpler way to look healthier, bold and </w:t>
      </w:r>
      <w:r w:rsidR="000106A8" w:rsidRPr="00300805">
        <w:rPr>
          <w:rFonts w:ascii="Times New Roman" w:hAnsi="Times New Roman" w:cs="Times New Roman"/>
          <w:sz w:val="24"/>
        </w:rPr>
        <w:t>livelier</w:t>
      </w:r>
      <w:r w:rsidR="0028746F" w:rsidRPr="00300805">
        <w:rPr>
          <w:rFonts w:ascii="Times New Roman" w:hAnsi="Times New Roman" w:cs="Times New Roman"/>
          <w:sz w:val="24"/>
        </w:rPr>
        <w:t xml:space="preserve"> which is why women have started to opt for it increasingly</w:t>
      </w:r>
      <w:r w:rsidR="0097548E" w:rsidRPr="00300805">
        <w:rPr>
          <w:rFonts w:ascii="Times New Roman" w:hAnsi="Times New Roman" w:cs="Times New Roman"/>
          <w:sz w:val="24"/>
        </w:rPr>
        <w:t xml:space="preserve"> </w:t>
      </w:r>
      <w:sdt>
        <w:sdtPr>
          <w:rPr>
            <w:rFonts w:ascii="Times New Roman" w:hAnsi="Times New Roman" w:cs="Times New Roman"/>
            <w:sz w:val="24"/>
          </w:rPr>
          <w:id w:val="597783298"/>
          <w:citation/>
        </w:sdtPr>
        <w:sdtEndPr/>
        <w:sdtContent>
          <w:r w:rsidR="00FA602F" w:rsidRPr="00300805">
            <w:rPr>
              <w:rFonts w:ascii="Times New Roman" w:hAnsi="Times New Roman" w:cs="Times New Roman"/>
              <w:sz w:val="24"/>
            </w:rPr>
            <w:fldChar w:fldCharType="begin"/>
          </w:r>
          <w:r w:rsidR="0097548E" w:rsidRPr="00300805">
            <w:rPr>
              <w:rFonts w:ascii="Times New Roman" w:hAnsi="Times New Roman" w:cs="Times New Roman"/>
              <w:sz w:val="24"/>
            </w:rPr>
            <w:instrText xml:space="preserve"> CITATION Gen12 \l 1033 </w:instrText>
          </w:r>
          <w:r w:rsidR="00FA602F" w:rsidRPr="00300805">
            <w:rPr>
              <w:rFonts w:ascii="Times New Roman" w:hAnsi="Times New Roman" w:cs="Times New Roman"/>
              <w:sz w:val="24"/>
            </w:rPr>
            <w:fldChar w:fldCharType="separate"/>
          </w:r>
          <w:r w:rsidR="0097548E" w:rsidRPr="00300805">
            <w:rPr>
              <w:rFonts w:ascii="Times New Roman" w:hAnsi="Times New Roman" w:cs="Times New Roman"/>
              <w:noProof/>
              <w:sz w:val="24"/>
            </w:rPr>
            <w:t>(Gentina, Palan, &amp; Fosse‐Gomez, 2012)</w:t>
          </w:r>
          <w:r w:rsidR="00FA602F" w:rsidRPr="00300805">
            <w:rPr>
              <w:rFonts w:ascii="Times New Roman" w:hAnsi="Times New Roman" w:cs="Times New Roman"/>
              <w:sz w:val="24"/>
            </w:rPr>
            <w:fldChar w:fldCharType="end"/>
          </w:r>
        </w:sdtContent>
      </w:sdt>
      <w:r w:rsidR="0028746F" w:rsidRPr="00300805">
        <w:rPr>
          <w:rFonts w:ascii="Times New Roman" w:hAnsi="Times New Roman" w:cs="Times New Roman"/>
          <w:sz w:val="24"/>
        </w:rPr>
        <w:t xml:space="preserve">. </w:t>
      </w:r>
      <w:r w:rsidR="00A62F09" w:rsidRPr="00300805">
        <w:rPr>
          <w:rFonts w:ascii="Times New Roman" w:hAnsi="Times New Roman" w:cs="Times New Roman"/>
          <w:sz w:val="24"/>
        </w:rPr>
        <w:t xml:space="preserve">Another reason for the upward trek in this trend is because of societal standards of beauty and how women should constantly look pretty. </w:t>
      </w:r>
      <w:r w:rsidR="007A2829" w:rsidRPr="00300805">
        <w:rPr>
          <w:rFonts w:ascii="Times New Roman" w:hAnsi="Times New Roman" w:cs="Times New Roman"/>
          <w:sz w:val="24"/>
        </w:rPr>
        <w:t>These high standards set by society for women are</w:t>
      </w:r>
      <w:r w:rsidR="00A62F09" w:rsidRPr="00300805">
        <w:rPr>
          <w:rFonts w:ascii="Times New Roman" w:hAnsi="Times New Roman" w:cs="Times New Roman"/>
          <w:sz w:val="24"/>
        </w:rPr>
        <w:t xml:space="preserve"> one of the most apparent reasons for excessive makeup consumption. </w:t>
      </w:r>
      <w:r w:rsidR="007A2829" w:rsidRPr="00300805">
        <w:rPr>
          <w:rFonts w:ascii="Times New Roman" w:hAnsi="Times New Roman" w:cs="Times New Roman"/>
          <w:sz w:val="24"/>
        </w:rPr>
        <w:t>The media also promotes this notion of unrealistic beauties standards as a result of which women succumb to the pressure and want to look perfect usually</w:t>
      </w:r>
      <w:r w:rsidR="0097548E" w:rsidRPr="00300805">
        <w:rPr>
          <w:rFonts w:ascii="Times New Roman" w:hAnsi="Times New Roman" w:cs="Times New Roman"/>
          <w:sz w:val="24"/>
        </w:rPr>
        <w:t xml:space="preserve"> </w:t>
      </w:r>
      <w:sdt>
        <w:sdtPr>
          <w:rPr>
            <w:rFonts w:ascii="Times New Roman" w:hAnsi="Times New Roman" w:cs="Times New Roman"/>
            <w:sz w:val="24"/>
          </w:rPr>
          <w:id w:val="597783299"/>
          <w:citation/>
        </w:sdtPr>
        <w:sdtEndPr/>
        <w:sdtContent>
          <w:r w:rsidR="00FA602F" w:rsidRPr="00300805">
            <w:rPr>
              <w:rFonts w:ascii="Times New Roman" w:hAnsi="Times New Roman" w:cs="Times New Roman"/>
              <w:sz w:val="24"/>
            </w:rPr>
            <w:fldChar w:fldCharType="begin"/>
          </w:r>
          <w:r w:rsidR="0097548E" w:rsidRPr="00300805">
            <w:rPr>
              <w:rFonts w:ascii="Times New Roman" w:hAnsi="Times New Roman" w:cs="Times New Roman"/>
              <w:sz w:val="24"/>
            </w:rPr>
            <w:instrText xml:space="preserve"> CITATION Mat12 \l 1033 </w:instrText>
          </w:r>
          <w:r w:rsidR="00FA602F" w:rsidRPr="00300805">
            <w:rPr>
              <w:rFonts w:ascii="Times New Roman" w:hAnsi="Times New Roman" w:cs="Times New Roman"/>
              <w:sz w:val="24"/>
            </w:rPr>
            <w:fldChar w:fldCharType="separate"/>
          </w:r>
          <w:r w:rsidR="0097548E" w:rsidRPr="00300805">
            <w:rPr>
              <w:rFonts w:ascii="Times New Roman" w:hAnsi="Times New Roman" w:cs="Times New Roman"/>
              <w:noProof/>
              <w:sz w:val="24"/>
            </w:rPr>
            <w:t>(Matsuoka, et al., 2012)</w:t>
          </w:r>
          <w:r w:rsidR="00FA602F" w:rsidRPr="00300805">
            <w:rPr>
              <w:rFonts w:ascii="Times New Roman" w:hAnsi="Times New Roman" w:cs="Times New Roman"/>
              <w:sz w:val="24"/>
            </w:rPr>
            <w:fldChar w:fldCharType="end"/>
          </w:r>
        </w:sdtContent>
      </w:sdt>
      <w:r w:rsidR="007A2829" w:rsidRPr="00300805">
        <w:rPr>
          <w:rFonts w:ascii="Times New Roman" w:hAnsi="Times New Roman" w:cs="Times New Roman"/>
          <w:sz w:val="24"/>
        </w:rPr>
        <w:t xml:space="preserve">. </w:t>
      </w:r>
      <w:r w:rsidR="000106A8" w:rsidRPr="00300805">
        <w:rPr>
          <w:rFonts w:ascii="Times New Roman" w:hAnsi="Times New Roman" w:cs="Times New Roman"/>
          <w:sz w:val="24"/>
        </w:rPr>
        <w:t>However,</w:t>
      </w:r>
      <w:r w:rsidR="0028746F" w:rsidRPr="00300805">
        <w:rPr>
          <w:rFonts w:ascii="Times New Roman" w:hAnsi="Times New Roman" w:cs="Times New Roman"/>
          <w:sz w:val="24"/>
        </w:rPr>
        <w:t xml:space="preserve"> it is important to note that everyday makeup tends to have a very bad impact on the human </w:t>
      </w:r>
      <w:r w:rsidR="006F399A" w:rsidRPr="00300805">
        <w:rPr>
          <w:rFonts w:ascii="Times New Roman" w:hAnsi="Times New Roman" w:cs="Times New Roman"/>
          <w:sz w:val="24"/>
        </w:rPr>
        <w:t>ski</w:t>
      </w:r>
      <w:r w:rsidR="00EF7EAF" w:rsidRPr="00300805">
        <w:rPr>
          <w:rFonts w:ascii="Times New Roman" w:hAnsi="Times New Roman" w:cs="Times New Roman"/>
          <w:sz w:val="24"/>
        </w:rPr>
        <w:t xml:space="preserve">n, </w:t>
      </w:r>
      <w:r w:rsidR="007A2829" w:rsidRPr="00300805">
        <w:rPr>
          <w:rFonts w:ascii="Times New Roman" w:hAnsi="Times New Roman" w:cs="Times New Roman"/>
          <w:sz w:val="24"/>
        </w:rPr>
        <w:t xml:space="preserve">is very </w:t>
      </w:r>
      <w:r w:rsidR="00EF7EAF" w:rsidRPr="00300805">
        <w:rPr>
          <w:rFonts w:ascii="Times New Roman" w:hAnsi="Times New Roman" w:cs="Times New Roman"/>
          <w:sz w:val="24"/>
        </w:rPr>
        <w:t>psy</w:t>
      </w:r>
      <w:r w:rsidR="007A2829" w:rsidRPr="00300805">
        <w:rPr>
          <w:rFonts w:ascii="Times New Roman" w:hAnsi="Times New Roman" w:cs="Times New Roman"/>
          <w:sz w:val="24"/>
        </w:rPr>
        <w:t xml:space="preserve">chologically damaging for </w:t>
      </w:r>
      <w:r w:rsidR="00EF7EAF" w:rsidRPr="00300805">
        <w:rPr>
          <w:rFonts w:ascii="Times New Roman" w:hAnsi="Times New Roman" w:cs="Times New Roman"/>
          <w:sz w:val="24"/>
        </w:rPr>
        <w:t xml:space="preserve">women and </w:t>
      </w:r>
      <w:r w:rsidR="007A2829" w:rsidRPr="00300805">
        <w:rPr>
          <w:rFonts w:ascii="Times New Roman" w:hAnsi="Times New Roman" w:cs="Times New Roman"/>
          <w:sz w:val="24"/>
        </w:rPr>
        <w:t xml:space="preserve">leads to </w:t>
      </w:r>
      <w:r w:rsidR="00A62F09" w:rsidRPr="00300805">
        <w:rPr>
          <w:rFonts w:ascii="Times New Roman" w:hAnsi="Times New Roman" w:cs="Times New Roman"/>
          <w:sz w:val="24"/>
        </w:rPr>
        <w:t xml:space="preserve">premature ageing. </w:t>
      </w:r>
    </w:p>
    <w:p w14:paraId="188B0C67" w14:textId="77777777" w:rsidR="00D710FE" w:rsidRPr="00300805" w:rsidRDefault="00D710FE" w:rsidP="0028746F">
      <w:pPr>
        <w:pStyle w:val="Heading1"/>
        <w:spacing w:line="360" w:lineRule="auto"/>
        <w:jc w:val="both"/>
        <w:rPr>
          <w:rFonts w:ascii="Times New Roman" w:hAnsi="Times New Roman" w:cs="Times New Roman"/>
          <w:color w:val="auto"/>
        </w:rPr>
      </w:pPr>
      <w:r w:rsidRPr="00300805">
        <w:rPr>
          <w:rFonts w:ascii="Times New Roman" w:hAnsi="Times New Roman" w:cs="Times New Roman"/>
          <w:color w:val="auto"/>
        </w:rPr>
        <w:t xml:space="preserve">Main Body </w:t>
      </w:r>
    </w:p>
    <w:p w14:paraId="29679CDE" w14:textId="77777777" w:rsidR="00887642" w:rsidRPr="00300805" w:rsidRDefault="0041367C" w:rsidP="00887642">
      <w:pPr>
        <w:pStyle w:val="Heading2"/>
        <w:rPr>
          <w:color w:val="auto"/>
        </w:rPr>
      </w:pPr>
      <w:r w:rsidRPr="00300805">
        <w:rPr>
          <w:color w:val="auto"/>
        </w:rPr>
        <w:t>Impact on Human Skin</w:t>
      </w:r>
      <w:r w:rsidR="00887642" w:rsidRPr="00300805">
        <w:rPr>
          <w:color w:val="auto"/>
        </w:rPr>
        <w:t xml:space="preserve"> </w:t>
      </w:r>
    </w:p>
    <w:p w14:paraId="06F9B523" w14:textId="77777777" w:rsidR="0028746F" w:rsidRPr="00300805" w:rsidRDefault="0028746F" w:rsidP="0028746F">
      <w:pPr>
        <w:spacing w:line="360" w:lineRule="auto"/>
        <w:jc w:val="both"/>
        <w:rPr>
          <w:rFonts w:ascii="Times New Roman" w:hAnsi="Times New Roman" w:cs="Times New Roman"/>
          <w:sz w:val="24"/>
        </w:rPr>
      </w:pPr>
      <w:r w:rsidRPr="00300805">
        <w:rPr>
          <w:rFonts w:ascii="Times New Roman" w:hAnsi="Times New Roman" w:cs="Times New Roman"/>
          <w:sz w:val="24"/>
        </w:rPr>
        <w:t>Different ingredients used in makeup can be damaging for different skin types and the excessive use of makeup can permanently harm women. This means that women need to be particularly careful with their own skin type and the type of makeup being consumed because of the detrimental effects</w:t>
      </w:r>
      <w:r w:rsidR="0097548E" w:rsidRPr="00300805">
        <w:rPr>
          <w:rFonts w:ascii="Times New Roman" w:hAnsi="Times New Roman" w:cs="Times New Roman"/>
          <w:sz w:val="24"/>
        </w:rPr>
        <w:t xml:space="preserve"> </w:t>
      </w:r>
      <w:sdt>
        <w:sdtPr>
          <w:rPr>
            <w:rFonts w:ascii="Times New Roman" w:hAnsi="Times New Roman" w:cs="Times New Roman"/>
            <w:sz w:val="24"/>
          </w:rPr>
          <w:id w:val="597783300"/>
          <w:citation/>
        </w:sdtPr>
        <w:sdtEndPr/>
        <w:sdtContent>
          <w:r w:rsidR="00FA602F" w:rsidRPr="00300805">
            <w:rPr>
              <w:rFonts w:ascii="Times New Roman" w:hAnsi="Times New Roman" w:cs="Times New Roman"/>
              <w:sz w:val="24"/>
            </w:rPr>
            <w:fldChar w:fldCharType="begin"/>
          </w:r>
          <w:r w:rsidR="0097548E" w:rsidRPr="00300805">
            <w:rPr>
              <w:rFonts w:ascii="Times New Roman" w:hAnsi="Times New Roman" w:cs="Times New Roman"/>
              <w:sz w:val="24"/>
            </w:rPr>
            <w:instrText xml:space="preserve"> CITATION CJ17 \l 1033 </w:instrText>
          </w:r>
          <w:r w:rsidR="00FA602F" w:rsidRPr="00300805">
            <w:rPr>
              <w:rFonts w:ascii="Times New Roman" w:hAnsi="Times New Roman" w:cs="Times New Roman"/>
              <w:sz w:val="24"/>
            </w:rPr>
            <w:fldChar w:fldCharType="separate"/>
          </w:r>
          <w:r w:rsidR="0097548E" w:rsidRPr="00300805">
            <w:rPr>
              <w:rFonts w:ascii="Times New Roman" w:hAnsi="Times New Roman" w:cs="Times New Roman"/>
              <w:noProof/>
              <w:sz w:val="24"/>
            </w:rPr>
            <w:t>(CJ, 2017)</w:t>
          </w:r>
          <w:r w:rsidR="00FA602F" w:rsidRPr="00300805">
            <w:rPr>
              <w:rFonts w:ascii="Times New Roman" w:hAnsi="Times New Roman" w:cs="Times New Roman"/>
              <w:sz w:val="24"/>
            </w:rPr>
            <w:fldChar w:fldCharType="end"/>
          </w:r>
        </w:sdtContent>
      </w:sdt>
      <w:r w:rsidRPr="00300805">
        <w:rPr>
          <w:rFonts w:ascii="Times New Roman" w:hAnsi="Times New Roman" w:cs="Times New Roman"/>
          <w:sz w:val="24"/>
        </w:rPr>
        <w:t>. Skin types can broadly be categorized as</w:t>
      </w:r>
      <w:r w:rsidR="00C77C24" w:rsidRPr="00300805">
        <w:rPr>
          <w:rFonts w:ascii="Times New Roman" w:hAnsi="Times New Roman" w:cs="Times New Roman"/>
          <w:sz w:val="24"/>
        </w:rPr>
        <w:t xml:space="preserve"> oily wherein the female skin has large pores and black heads, other than that sensitive skin is one which is inclined to becoming red frequently. Dry skin on the other hand is prone to itching and flakiness whereas normal skin is one which has a sensitive T zone</w:t>
      </w:r>
      <w:r w:rsidR="00096FE5" w:rsidRPr="00300805">
        <w:rPr>
          <w:rFonts w:ascii="Times New Roman" w:hAnsi="Times New Roman" w:cs="Times New Roman"/>
          <w:sz w:val="24"/>
        </w:rPr>
        <w:t xml:space="preserve"> </w:t>
      </w:r>
      <w:sdt>
        <w:sdtPr>
          <w:rPr>
            <w:rFonts w:ascii="Times New Roman" w:hAnsi="Times New Roman" w:cs="Times New Roman"/>
            <w:sz w:val="24"/>
          </w:rPr>
          <w:id w:val="597783301"/>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Pat97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(Pathak, 1997)</w:t>
          </w:r>
          <w:r w:rsidR="00FA602F" w:rsidRPr="00300805">
            <w:rPr>
              <w:rFonts w:ascii="Times New Roman" w:hAnsi="Times New Roman" w:cs="Times New Roman"/>
              <w:sz w:val="24"/>
            </w:rPr>
            <w:fldChar w:fldCharType="end"/>
          </w:r>
        </w:sdtContent>
      </w:sdt>
      <w:r w:rsidR="00C77C24" w:rsidRPr="00300805">
        <w:rPr>
          <w:rFonts w:ascii="Times New Roman" w:hAnsi="Times New Roman" w:cs="Times New Roman"/>
          <w:sz w:val="24"/>
        </w:rPr>
        <w:t>.</w:t>
      </w:r>
      <w:r w:rsidRPr="00300805">
        <w:rPr>
          <w:rFonts w:ascii="Times New Roman" w:hAnsi="Times New Roman" w:cs="Times New Roman"/>
          <w:sz w:val="24"/>
        </w:rPr>
        <w:t xml:space="preserve">  </w:t>
      </w:r>
      <w:r w:rsidR="00C77C24" w:rsidRPr="00300805">
        <w:rPr>
          <w:rFonts w:ascii="Times New Roman" w:hAnsi="Times New Roman" w:cs="Times New Roman"/>
          <w:sz w:val="24"/>
        </w:rPr>
        <w:t xml:space="preserve">Individuals that are applying makeup may know the kind of products they should use but they may be oblivious to their underlying skin conditions like eczema, contact </w:t>
      </w:r>
      <w:proofErr w:type="spellStart"/>
      <w:r w:rsidR="00C77C24" w:rsidRPr="00300805">
        <w:rPr>
          <w:rFonts w:ascii="Times New Roman" w:hAnsi="Times New Roman" w:cs="Times New Roman"/>
          <w:sz w:val="24"/>
        </w:rPr>
        <w:t>dermatis</w:t>
      </w:r>
      <w:proofErr w:type="spellEnd"/>
      <w:r w:rsidR="00C77C24" w:rsidRPr="00300805">
        <w:rPr>
          <w:rFonts w:ascii="Times New Roman" w:hAnsi="Times New Roman" w:cs="Times New Roman"/>
          <w:sz w:val="24"/>
        </w:rPr>
        <w:t xml:space="preserve"> which can cause inflammation and redness. Lumps and bumps can be apparent when wrong skin care products are using during makeup</w:t>
      </w:r>
      <w:r w:rsidR="00096FE5" w:rsidRPr="00300805">
        <w:rPr>
          <w:rFonts w:ascii="Times New Roman" w:hAnsi="Times New Roman" w:cs="Times New Roman"/>
          <w:sz w:val="24"/>
        </w:rPr>
        <w:t xml:space="preserve"> </w:t>
      </w:r>
      <w:sdt>
        <w:sdtPr>
          <w:rPr>
            <w:rFonts w:ascii="Times New Roman" w:hAnsi="Times New Roman" w:cs="Times New Roman"/>
            <w:sz w:val="24"/>
          </w:rPr>
          <w:id w:val="597783302"/>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Mat12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(Matsuoka, et al., 2012)</w:t>
          </w:r>
          <w:r w:rsidR="00FA602F" w:rsidRPr="00300805">
            <w:rPr>
              <w:rFonts w:ascii="Times New Roman" w:hAnsi="Times New Roman" w:cs="Times New Roman"/>
              <w:sz w:val="24"/>
            </w:rPr>
            <w:fldChar w:fldCharType="end"/>
          </w:r>
        </w:sdtContent>
      </w:sdt>
      <w:r w:rsidR="00C77C24" w:rsidRPr="00300805">
        <w:rPr>
          <w:rFonts w:ascii="Times New Roman" w:hAnsi="Times New Roman" w:cs="Times New Roman"/>
          <w:sz w:val="24"/>
        </w:rPr>
        <w:t xml:space="preserve">. </w:t>
      </w:r>
    </w:p>
    <w:p w14:paraId="34A6B3F1" w14:textId="77777777" w:rsidR="00C77C24" w:rsidRPr="00300805" w:rsidRDefault="00C77C24" w:rsidP="0028746F">
      <w:pPr>
        <w:spacing w:line="360" w:lineRule="auto"/>
        <w:jc w:val="both"/>
        <w:rPr>
          <w:rFonts w:ascii="Times New Roman" w:hAnsi="Times New Roman" w:cs="Times New Roman"/>
          <w:sz w:val="24"/>
        </w:rPr>
      </w:pPr>
      <w:r w:rsidRPr="00300805">
        <w:rPr>
          <w:rFonts w:ascii="Times New Roman" w:hAnsi="Times New Roman" w:cs="Times New Roman"/>
          <w:sz w:val="24"/>
        </w:rPr>
        <w:t xml:space="preserve">The most prominent problem that arises as a result of excess consumption is acne. A skin that is prone to acne is likely to shed up to five layers to dead skin relative to the normal skin which </w:t>
      </w:r>
      <w:r w:rsidRPr="00300805">
        <w:rPr>
          <w:rFonts w:ascii="Times New Roman" w:hAnsi="Times New Roman" w:cs="Times New Roman"/>
          <w:sz w:val="24"/>
        </w:rPr>
        <w:lastRenderedPageBreak/>
        <w:t>only sheds a single layer</w:t>
      </w:r>
      <w:r w:rsidR="00096FE5" w:rsidRPr="00300805">
        <w:rPr>
          <w:rFonts w:ascii="Times New Roman" w:hAnsi="Times New Roman" w:cs="Times New Roman"/>
          <w:sz w:val="24"/>
        </w:rPr>
        <w:t xml:space="preserve"> </w:t>
      </w:r>
      <w:sdt>
        <w:sdtPr>
          <w:rPr>
            <w:rFonts w:ascii="Times New Roman" w:hAnsi="Times New Roman" w:cs="Times New Roman"/>
            <w:sz w:val="24"/>
          </w:rPr>
          <w:id w:val="597783303"/>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Car17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(McDonald, 2017)</w:t>
          </w:r>
          <w:r w:rsidR="00FA602F" w:rsidRPr="00300805">
            <w:rPr>
              <w:rFonts w:ascii="Times New Roman" w:hAnsi="Times New Roman" w:cs="Times New Roman"/>
              <w:sz w:val="24"/>
            </w:rPr>
            <w:fldChar w:fldCharType="end"/>
          </w:r>
        </w:sdtContent>
      </w:sdt>
      <w:r w:rsidRPr="00300805">
        <w:rPr>
          <w:rFonts w:ascii="Times New Roman" w:hAnsi="Times New Roman" w:cs="Times New Roman"/>
          <w:sz w:val="24"/>
        </w:rPr>
        <w:t xml:space="preserve">. As a result of this, accelerated blockages are apparent on the skin and non-cleansing products can further worsen this situation. Makeup and even sun-screen can increase or worsen skin types that are prone to acne as a result of which the human skin is damaged and scars are evident. </w:t>
      </w:r>
      <w:r w:rsidR="00887642" w:rsidRPr="00300805">
        <w:rPr>
          <w:rFonts w:ascii="Times New Roman" w:hAnsi="Times New Roman" w:cs="Times New Roman"/>
          <w:sz w:val="24"/>
        </w:rPr>
        <w:t xml:space="preserve">The extent of this condition is that a person may have blisters or can cause itchy red rashes. </w:t>
      </w:r>
      <w:r w:rsidR="00935916" w:rsidRPr="00300805">
        <w:rPr>
          <w:rFonts w:ascii="Times New Roman" w:hAnsi="Times New Roman" w:cs="Times New Roman"/>
          <w:sz w:val="24"/>
        </w:rPr>
        <w:t>In addition to that, nose, chin and forehead are most likely to be affected by this regular consumption of makeup as it would clog the pores</w:t>
      </w:r>
      <w:r w:rsidR="00096FE5" w:rsidRPr="00300805">
        <w:rPr>
          <w:rFonts w:ascii="Times New Roman" w:hAnsi="Times New Roman" w:cs="Times New Roman"/>
          <w:sz w:val="24"/>
        </w:rPr>
        <w:t xml:space="preserve"> </w:t>
      </w:r>
      <w:sdt>
        <w:sdtPr>
          <w:rPr>
            <w:rFonts w:ascii="Times New Roman" w:hAnsi="Times New Roman" w:cs="Times New Roman"/>
            <w:sz w:val="24"/>
          </w:rPr>
          <w:id w:val="597783304"/>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Pat97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(Pathak, 1997)</w:t>
          </w:r>
          <w:r w:rsidR="00FA602F" w:rsidRPr="00300805">
            <w:rPr>
              <w:rFonts w:ascii="Times New Roman" w:hAnsi="Times New Roman" w:cs="Times New Roman"/>
              <w:sz w:val="24"/>
            </w:rPr>
            <w:fldChar w:fldCharType="end"/>
          </w:r>
        </w:sdtContent>
      </w:sdt>
      <w:r w:rsidR="00935916" w:rsidRPr="00300805">
        <w:rPr>
          <w:rFonts w:ascii="Times New Roman" w:hAnsi="Times New Roman" w:cs="Times New Roman"/>
          <w:sz w:val="24"/>
        </w:rPr>
        <w:t xml:space="preserve">. </w:t>
      </w:r>
    </w:p>
    <w:p w14:paraId="7A51EF2D" w14:textId="77777777" w:rsidR="0041367C" w:rsidRPr="00300805" w:rsidRDefault="0041367C" w:rsidP="0028746F">
      <w:pPr>
        <w:spacing w:line="360" w:lineRule="auto"/>
        <w:jc w:val="both"/>
        <w:rPr>
          <w:rFonts w:ascii="Times New Roman" w:hAnsi="Times New Roman" w:cs="Times New Roman"/>
          <w:sz w:val="24"/>
        </w:rPr>
      </w:pPr>
      <w:r w:rsidRPr="00300805">
        <w:rPr>
          <w:rFonts w:ascii="Times New Roman" w:hAnsi="Times New Roman" w:cs="Times New Roman"/>
          <w:sz w:val="24"/>
        </w:rPr>
        <w:t xml:space="preserve">Chemicals like </w:t>
      </w:r>
      <w:proofErr w:type="spellStart"/>
      <w:r w:rsidRPr="00300805">
        <w:rPr>
          <w:rFonts w:ascii="Times New Roman" w:hAnsi="Times New Roman" w:cs="Times New Roman"/>
          <w:sz w:val="24"/>
        </w:rPr>
        <w:t>Diazolidinyl</w:t>
      </w:r>
      <w:proofErr w:type="spellEnd"/>
      <w:r w:rsidRPr="00300805">
        <w:rPr>
          <w:rFonts w:ascii="Times New Roman" w:hAnsi="Times New Roman" w:cs="Times New Roman"/>
          <w:sz w:val="24"/>
        </w:rPr>
        <w:t xml:space="preserve"> urea are a very common ingredient in most cosmetic products as antimicrobial preservative</w:t>
      </w:r>
      <w:r w:rsidR="00096FE5" w:rsidRPr="00300805">
        <w:rPr>
          <w:rFonts w:ascii="Times New Roman" w:hAnsi="Times New Roman" w:cs="Times New Roman"/>
          <w:sz w:val="24"/>
        </w:rPr>
        <w:t xml:space="preserve"> </w:t>
      </w:r>
      <w:sdt>
        <w:sdtPr>
          <w:rPr>
            <w:rFonts w:ascii="Times New Roman" w:hAnsi="Times New Roman" w:cs="Times New Roman"/>
            <w:sz w:val="24"/>
          </w:rPr>
          <w:id w:val="597783305"/>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Mar173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(Masud, 2017)</w:t>
          </w:r>
          <w:r w:rsidR="00FA602F" w:rsidRPr="00300805">
            <w:rPr>
              <w:rFonts w:ascii="Times New Roman" w:hAnsi="Times New Roman" w:cs="Times New Roman"/>
              <w:sz w:val="24"/>
            </w:rPr>
            <w:fldChar w:fldCharType="end"/>
          </w:r>
        </w:sdtContent>
      </w:sdt>
      <w:r w:rsidRPr="00300805">
        <w:rPr>
          <w:rFonts w:ascii="Times New Roman" w:hAnsi="Times New Roman" w:cs="Times New Roman"/>
          <w:sz w:val="24"/>
        </w:rPr>
        <w:t>. These chemicals are commonly known to cause headaches and also serious damages to the human eyes. Similarly, hair products that are a part of makeup like gel, hair setting sprays and serums have harmful chemicals which can permanently damage hair texture and growth which is why excessive usage is negated</w:t>
      </w:r>
      <w:r w:rsidR="00096FE5" w:rsidRPr="00300805">
        <w:rPr>
          <w:rFonts w:ascii="Times New Roman" w:hAnsi="Times New Roman" w:cs="Times New Roman"/>
          <w:sz w:val="24"/>
        </w:rPr>
        <w:t xml:space="preserve"> </w:t>
      </w:r>
      <w:sdt>
        <w:sdtPr>
          <w:rPr>
            <w:rFonts w:ascii="Times New Roman" w:hAnsi="Times New Roman" w:cs="Times New Roman"/>
            <w:sz w:val="24"/>
          </w:rPr>
          <w:id w:val="597783306"/>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Man17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(Alvarez, 2017)</w:t>
          </w:r>
          <w:r w:rsidR="00FA602F" w:rsidRPr="00300805">
            <w:rPr>
              <w:rFonts w:ascii="Times New Roman" w:hAnsi="Times New Roman" w:cs="Times New Roman"/>
              <w:sz w:val="24"/>
            </w:rPr>
            <w:fldChar w:fldCharType="end"/>
          </w:r>
        </w:sdtContent>
      </w:sdt>
      <w:r w:rsidRPr="00300805">
        <w:rPr>
          <w:rFonts w:ascii="Times New Roman" w:hAnsi="Times New Roman" w:cs="Times New Roman"/>
          <w:sz w:val="24"/>
        </w:rPr>
        <w:t>. Dandruff, scalp redness and hair loss are all resultants of using excessive hair products. Parabens are also chemicals used to prevent bacterial formation which is known to cause allergic reactions like blotches and blemishes on the skin which is particularly why the skin should be allowed to breathe and makeup usage should be reduced</w:t>
      </w:r>
      <w:r w:rsidR="00096FE5" w:rsidRPr="00300805">
        <w:rPr>
          <w:rFonts w:ascii="Times New Roman" w:hAnsi="Times New Roman" w:cs="Times New Roman"/>
          <w:sz w:val="24"/>
        </w:rPr>
        <w:t xml:space="preserve"> </w:t>
      </w:r>
      <w:sdt>
        <w:sdtPr>
          <w:rPr>
            <w:rFonts w:ascii="Times New Roman" w:hAnsi="Times New Roman" w:cs="Times New Roman"/>
            <w:sz w:val="24"/>
          </w:rPr>
          <w:id w:val="597783307"/>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CJ17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(CJ, 2017)</w:t>
          </w:r>
          <w:r w:rsidR="00FA602F" w:rsidRPr="00300805">
            <w:rPr>
              <w:rFonts w:ascii="Times New Roman" w:hAnsi="Times New Roman" w:cs="Times New Roman"/>
              <w:sz w:val="24"/>
            </w:rPr>
            <w:fldChar w:fldCharType="end"/>
          </w:r>
        </w:sdtContent>
      </w:sdt>
      <w:r w:rsidRPr="00300805">
        <w:rPr>
          <w:rFonts w:ascii="Times New Roman" w:hAnsi="Times New Roman" w:cs="Times New Roman"/>
          <w:sz w:val="24"/>
        </w:rPr>
        <w:t xml:space="preserve">. </w:t>
      </w:r>
    </w:p>
    <w:p w14:paraId="34518E41" w14:textId="77777777" w:rsidR="00935916" w:rsidRPr="00300805" w:rsidRDefault="0041367C" w:rsidP="0041367C">
      <w:pPr>
        <w:pStyle w:val="Heading2"/>
        <w:rPr>
          <w:color w:val="auto"/>
        </w:rPr>
      </w:pPr>
      <w:r w:rsidRPr="00300805">
        <w:rPr>
          <w:color w:val="auto"/>
        </w:rPr>
        <w:t xml:space="preserve"> Psychological Impact </w:t>
      </w:r>
    </w:p>
    <w:p w14:paraId="37CB25A9" w14:textId="77777777" w:rsidR="0041367C" w:rsidRPr="00300805" w:rsidRDefault="0041367C" w:rsidP="0041367C">
      <w:pPr>
        <w:spacing w:line="360" w:lineRule="auto"/>
        <w:jc w:val="both"/>
        <w:rPr>
          <w:rFonts w:ascii="Times New Roman" w:hAnsi="Times New Roman" w:cs="Times New Roman"/>
          <w:sz w:val="24"/>
        </w:rPr>
      </w:pPr>
      <w:r w:rsidRPr="00300805">
        <w:rPr>
          <w:rFonts w:ascii="Times New Roman" w:hAnsi="Times New Roman" w:cs="Times New Roman"/>
          <w:sz w:val="24"/>
        </w:rPr>
        <w:t>Makeup makes women feel more confident because it enhances their existing features and beautifies them. This physical beautification makes them feel more confident while approaching people or carrying out simple day to day tasks</w:t>
      </w:r>
      <w:r w:rsidR="00096FE5" w:rsidRPr="00300805">
        <w:rPr>
          <w:rFonts w:ascii="Times New Roman" w:hAnsi="Times New Roman" w:cs="Times New Roman"/>
          <w:sz w:val="24"/>
        </w:rPr>
        <w:t xml:space="preserve"> </w:t>
      </w:r>
      <w:sdt>
        <w:sdtPr>
          <w:rPr>
            <w:rFonts w:ascii="Times New Roman" w:hAnsi="Times New Roman" w:cs="Times New Roman"/>
            <w:sz w:val="24"/>
          </w:rPr>
          <w:id w:val="597783308"/>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Ols16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(Olsen &amp; Martins, 2016)</w:t>
          </w:r>
          <w:r w:rsidR="00FA602F" w:rsidRPr="00300805">
            <w:rPr>
              <w:rFonts w:ascii="Times New Roman" w:hAnsi="Times New Roman" w:cs="Times New Roman"/>
              <w:sz w:val="24"/>
            </w:rPr>
            <w:fldChar w:fldCharType="end"/>
          </w:r>
        </w:sdtContent>
      </w:sdt>
      <w:r w:rsidRPr="00300805">
        <w:rPr>
          <w:rFonts w:ascii="Times New Roman" w:hAnsi="Times New Roman" w:cs="Times New Roman"/>
          <w:sz w:val="24"/>
        </w:rPr>
        <w:t>. Moreover, the perception others have about a woman who wears makeup is also one of the reasons that forces such kind of behavior. Men believe that women who wear makeup are more prestigious</w:t>
      </w:r>
      <w:r w:rsidR="00386BC3" w:rsidRPr="00300805">
        <w:rPr>
          <w:rFonts w:ascii="Times New Roman" w:hAnsi="Times New Roman" w:cs="Times New Roman"/>
          <w:sz w:val="24"/>
        </w:rPr>
        <w:t xml:space="preserve"> and dominant</w:t>
      </w:r>
      <w:r w:rsidRPr="00300805">
        <w:rPr>
          <w:rFonts w:ascii="Times New Roman" w:hAnsi="Times New Roman" w:cs="Times New Roman"/>
          <w:sz w:val="24"/>
        </w:rPr>
        <w:t xml:space="preserve"> as revealed by </w:t>
      </w:r>
      <w:r w:rsidR="00386BC3" w:rsidRPr="00300805">
        <w:rPr>
          <w:rFonts w:ascii="Times New Roman" w:hAnsi="Times New Roman" w:cs="Times New Roman"/>
          <w:sz w:val="24"/>
        </w:rPr>
        <w:t>study</w:t>
      </w:r>
      <w:r w:rsidRPr="00300805">
        <w:rPr>
          <w:rFonts w:ascii="Times New Roman" w:hAnsi="Times New Roman" w:cs="Times New Roman"/>
          <w:sz w:val="24"/>
        </w:rPr>
        <w:t xml:space="preserve"> conduction by the ‘Perception’</w:t>
      </w:r>
      <w:r w:rsidR="00386BC3" w:rsidRPr="00300805">
        <w:rPr>
          <w:rFonts w:ascii="Times New Roman" w:hAnsi="Times New Roman" w:cs="Times New Roman"/>
          <w:sz w:val="24"/>
        </w:rPr>
        <w:t xml:space="preserve"> journal</w:t>
      </w:r>
      <w:r w:rsidR="00096FE5" w:rsidRPr="00300805">
        <w:rPr>
          <w:rFonts w:ascii="Times New Roman" w:hAnsi="Times New Roman" w:cs="Times New Roman"/>
          <w:sz w:val="24"/>
        </w:rPr>
        <w:t xml:space="preserve"> </w:t>
      </w:r>
      <w:sdt>
        <w:sdtPr>
          <w:rPr>
            <w:rFonts w:ascii="Times New Roman" w:hAnsi="Times New Roman" w:cs="Times New Roman"/>
            <w:sz w:val="24"/>
          </w:rPr>
          <w:id w:val="597783309"/>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McC17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(McCabe, de Waal Malefyt, &amp; Fabri, 2017)</w:t>
          </w:r>
          <w:r w:rsidR="00FA602F" w:rsidRPr="00300805">
            <w:rPr>
              <w:rFonts w:ascii="Times New Roman" w:hAnsi="Times New Roman" w:cs="Times New Roman"/>
              <w:sz w:val="24"/>
            </w:rPr>
            <w:fldChar w:fldCharType="end"/>
          </w:r>
        </w:sdtContent>
      </w:sdt>
      <w:r w:rsidR="00386BC3" w:rsidRPr="00300805">
        <w:rPr>
          <w:rFonts w:ascii="Times New Roman" w:hAnsi="Times New Roman" w:cs="Times New Roman"/>
          <w:sz w:val="24"/>
        </w:rPr>
        <w:t xml:space="preserve">. The increased dependence on makeup in order to look beautiful makes women feel uncomfortable in their own skin. Instead of dealing with their anxiety and insecurity, women tend to hide behind makeup as a way to feel more confident which is damaging psychologically. </w:t>
      </w:r>
    </w:p>
    <w:p w14:paraId="07709A44" w14:textId="5BB708C0" w:rsidR="006F399A" w:rsidRPr="00300805" w:rsidRDefault="000854C2" w:rsidP="0041367C">
      <w:pPr>
        <w:spacing w:line="360" w:lineRule="auto"/>
        <w:jc w:val="both"/>
        <w:rPr>
          <w:rFonts w:ascii="Times New Roman" w:hAnsi="Times New Roman" w:cs="Times New Roman"/>
          <w:sz w:val="24"/>
        </w:rPr>
      </w:pPr>
      <w:r w:rsidRPr="00300805">
        <w:rPr>
          <w:rFonts w:ascii="Times New Roman" w:hAnsi="Times New Roman" w:cs="Times New Roman"/>
          <w:sz w:val="24"/>
        </w:rPr>
        <w:t>In fact, 44% of women feel that they wouldn’t be able to achieve their targets without wearing makeup and they would be treated differently in their natural skin</w:t>
      </w:r>
      <w:r w:rsidR="00096FE5" w:rsidRPr="00300805">
        <w:rPr>
          <w:rFonts w:ascii="Times New Roman" w:hAnsi="Times New Roman" w:cs="Times New Roman"/>
          <w:sz w:val="24"/>
        </w:rPr>
        <w:t xml:space="preserve"> </w:t>
      </w:r>
      <w:sdt>
        <w:sdtPr>
          <w:rPr>
            <w:rFonts w:ascii="Times New Roman" w:hAnsi="Times New Roman" w:cs="Times New Roman"/>
            <w:sz w:val="24"/>
          </w:rPr>
          <w:id w:val="597783310"/>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HP12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(HP, 2012)</w:t>
          </w:r>
          <w:r w:rsidR="00FA602F" w:rsidRPr="00300805">
            <w:rPr>
              <w:rFonts w:ascii="Times New Roman" w:hAnsi="Times New Roman" w:cs="Times New Roman"/>
              <w:sz w:val="24"/>
            </w:rPr>
            <w:fldChar w:fldCharType="end"/>
          </w:r>
        </w:sdtContent>
      </w:sdt>
      <w:r w:rsidRPr="00300805">
        <w:rPr>
          <w:rFonts w:ascii="Times New Roman" w:hAnsi="Times New Roman" w:cs="Times New Roman"/>
          <w:sz w:val="24"/>
        </w:rPr>
        <w:t xml:space="preserve">. </w:t>
      </w:r>
      <w:r w:rsidR="00CB410F" w:rsidRPr="00300805">
        <w:rPr>
          <w:rFonts w:ascii="Times New Roman" w:hAnsi="Times New Roman" w:cs="Times New Roman"/>
          <w:sz w:val="24"/>
        </w:rPr>
        <w:t xml:space="preserve">The societal perception that women need to be pretty has been instilled from a very early age as a result of </w:t>
      </w:r>
      <w:r w:rsidR="00CB410F" w:rsidRPr="00300805">
        <w:rPr>
          <w:rFonts w:ascii="Times New Roman" w:hAnsi="Times New Roman" w:cs="Times New Roman"/>
          <w:sz w:val="24"/>
        </w:rPr>
        <w:lastRenderedPageBreak/>
        <w:t xml:space="preserve">which women forcibly give in to trends and use makeup frequently. </w:t>
      </w:r>
      <w:r w:rsidR="000106A8" w:rsidRPr="00300805">
        <w:rPr>
          <w:rFonts w:ascii="Times New Roman" w:hAnsi="Times New Roman" w:cs="Times New Roman"/>
          <w:sz w:val="24"/>
        </w:rPr>
        <w:t>Moreover,</w:t>
      </w:r>
      <w:r w:rsidR="00CB410F" w:rsidRPr="00300805">
        <w:rPr>
          <w:rFonts w:ascii="Times New Roman" w:hAnsi="Times New Roman" w:cs="Times New Roman"/>
          <w:sz w:val="24"/>
        </w:rPr>
        <w:t xml:space="preserve"> the perception in Asian regions is that darker skin shades are not attractive and therefore foundations and concealers should be used to look whiter</w:t>
      </w:r>
      <w:r w:rsidR="00096FE5" w:rsidRPr="00300805">
        <w:rPr>
          <w:rFonts w:ascii="Times New Roman" w:hAnsi="Times New Roman" w:cs="Times New Roman"/>
          <w:sz w:val="24"/>
        </w:rPr>
        <w:t xml:space="preserve"> </w:t>
      </w:r>
      <w:sdt>
        <w:sdtPr>
          <w:rPr>
            <w:rFonts w:ascii="Times New Roman" w:hAnsi="Times New Roman" w:cs="Times New Roman"/>
            <w:sz w:val="24"/>
          </w:rPr>
          <w:id w:val="597783311"/>
          <w:citation/>
        </w:sdtPr>
        <w:sdtEndPr/>
        <w:sdtContent>
          <w:r w:rsidR="00FA602F" w:rsidRPr="00300805">
            <w:rPr>
              <w:rFonts w:ascii="Times New Roman" w:hAnsi="Times New Roman" w:cs="Times New Roman"/>
              <w:sz w:val="24"/>
            </w:rPr>
            <w:fldChar w:fldCharType="begin"/>
          </w:r>
          <w:r w:rsidR="00096FE5" w:rsidRPr="00300805">
            <w:rPr>
              <w:rFonts w:ascii="Times New Roman" w:hAnsi="Times New Roman" w:cs="Times New Roman"/>
              <w:sz w:val="24"/>
            </w:rPr>
            <w:instrText xml:space="preserve"> CITATION Tra17 \l 1033 </w:instrText>
          </w:r>
          <w:r w:rsidR="00FA602F" w:rsidRPr="00300805">
            <w:rPr>
              <w:rFonts w:ascii="Times New Roman" w:hAnsi="Times New Roman" w:cs="Times New Roman"/>
              <w:sz w:val="24"/>
            </w:rPr>
            <w:fldChar w:fldCharType="separate"/>
          </w:r>
          <w:r w:rsidR="00096FE5" w:rsidRPr="00300805">
            <w:rPr>
              <w:rFonts w:ascii="Times New Roman" w:hAnsi="Times New Roman" w:cs="Times New Roman"/>
              <w:noProof/>
              <w:sz w:val="24"/>
            </w:rPr>
            <w:t>(Tran, Cheng, Netland, &amp; Miyake, 2017)</w:t>
          </w:r>
          <w:r w:rsidR="00FA602F" w:rsidRPr="00300805">
            <w:rPr>
              <w:rFonts w:ascii="Times New Roman" w:hAnsi="Times New Roman" w:cs="Times New Roman"/>
              <w:sz w:val="24"/>
            </w:rPr>
            <w:fldChar w:fldCharType="end"/>
          </w:r>
        </w:sdtContent>
      </w:sdt>
      <w:r w:rsidR="00CB410F" w:rsidRPr="00300805">
        <w:rPr>
          <w:rFonts w:ascii="Times New Roman" w:hAnsi="Times New Roman" w:cs="Times New Roman"/>
          <w:sz w:val="24"/>
        </w:rPr>
        <w:t xml:space="preserve">. This colonial mindset is also forcing women especially in these regions to use makeup. Since their dependence on makeup is </w:t>
      </w:r>
      <w:r w:rsidR="000106A8" w:rsidRPr="00300805">
        <w:rPr>
          <w:rFonts w:ascii="Times New Roman" w:hAnsi="Times New Roman" w:cs="Times New Roman"/>
          <w:sz w:val="24"/>
        </w:rPr>
        <w:t>increasing,</w:t>
      </w:r>
      <w:r w:rsidR="00CB410F" w:rsidRPr="00300805">
        <w:rPr>
          <w:rFonts w:ascii="Times New Roman" w:hAnsi="Times New Roman" w:cs="Times New Roman"/>
          <w:sz w:val="24"/>
        </w:rPr>
        <w:t xml:space="preserve"> they are setting wrong standards of beauty for generations to </w:t>
      </w:r>
      <w:r w:rsidR="000106A8" w:rsidRPr="00300805">
        <w:rPr>
          <w:rFonts w:ascii="Times New Roman" w:hAnsi="Times New Roman" w:cs="Times New Roman"/>
          <w:sz w:val="24"/>
        </w:rPr>
        <w:t>come. Women</w:t>
      </w:r>
      <w:r w:rsidR="006F399A" w:rsidRPr="00300805">
        <w:rPr>
          <w:rFonts w:ascii="Times New Roman" w:hAnsi="Times New Roman" w:cs="Times New Roman"/>
          <w:sz w:val="24"/>
        </w:rPr>
        <w:t xml:space="preserve"> should be taught to find self-confidence from within and be sure about their own abilities and skills set instead of relying on cosmetics and beauty products to change their physical appearance. </w:t>
      </w:r>
    </w:p>
    <w:p w14:paraId="05DADC54" w14:textId="77777777" w:rsidR="00CB410F" w:rsidRPr="00300805" w:rsidRDefault="00A62F09" w:rsidP="00A62F09">
      <w:pPr>
        <w:pStyle w:val="Heading2"/>
        <w:rPr>
          <w:color w:val="auto"/>
        </w:rPr>
      </w:pPr>
      <w:r w:rsidRPr="00300805">
        <w:rPr>
          <w:color w:val="auto"/>
        </w:rPr>
        <w:t xml:space="preserve">Premature Ageing </w:t>
      </w:r>
    </w:p>
    <w:p w14:paraId="384329C7" w14:textId="77777777" w:rsidR="00A62F09" w:rsidRPr="00300805" w:rsidRDefault="00716BCA" w:rsidP="00A62F09">
      <w:pPr>
        <w:spacing w:line="360" w:lineRule="auto"/>
        <w:jc w:val="both"/>
        <w:rPr>
          <w:rFonts w:ascii="Times New Roman" w:hAnsi="Times New Roman" w:cs="Times New Roman"/>
          <w:sz w:val="24"/>
        </w:rPr>
      </w:pPr>
      <w:r w:rsidRPr="00300805">
        <w:rPr>
          <w:rFonts w:ascii="Times New Roman" w:hAnsi="Times New Roman" w:cs="Times New Roman"/>
          <w:sz w:val="24"/>
        </w:rPr>
        <w:t>Frequent usage of skin care products can fundamentally damage the skin such that signs of ageing appear more prominently and before the skin is actually supposed to age</w:t>
      </w:r>
      <w:r w:rsidR="00363698" w:rsidRPr="00300805">
        <w:rPr>
          <w:rFonts w:ascii="Times New Roman" w:hAnsi="Times New Roman" w:cs="Times New Roman"/>
          <w:sz w:val="24"/>
        </w:rPr>
        <w:t xml:space="preserve"> </w:t>
      </w:r>
      <w:sdt>
        <w:sdtPr>
          <w:rPr>
            <w:rFonts w:ascii="Times New Roman" w:hAnsi="Times New Roman" w:cs="Times New Roman"/>
            <w:sz w:val="24"/>
          </w:rPr>
          <w:id w:val="597783315"/>
          <w:citation/>
        </w:sdtPr>
        <w:sdtEndPr/>
        <w:sdtContent>
          <w:r w:rsidR="00FA602F" w:rsidRPr="00300805">
            <w:rPr>
              <w:rFonts w:ascii="Times New Roman" w:hAnsi="Times New Roman" w:cs="Times New Roman"/>
              <w:sz w:val="24"/>
            </w:rPr>
            <w:fldChar w:fldCharType="begin"/>
          </w:r>
          <w:r w:rsidR="00363698" w:rsidRPr="00300805">
            <w:rPr>
              <w:rFonts w:ascii="Times New Roman" w:hAnsi="Times New Roman" w:cs="Times New Roman"/>
              <w:sz w:val="24"/>
            </w:rPr>
            <w:instrText xml:space="preserve"> CITATION Tra17 \l 1033 </w:instrText>
          </w:r>
          <w:r w:rsidR="00FA602F" w:rsidRPr="00300805">
            <w:rPr>
              <w:rFonts w:ascii="Times New Roman" w:hAnsi="Times New Roman" w:cs="Times New Roman"/>
              <w:sz w:val="24"/>
            </w:rPr>
            <w:fldChar w:fldCharType="separate"/>
          </w:r>
          <w:r w:rsidR="00363698" w:rsidRPr="00300805">
            <w:rPr>
              <w:rFonts w:ascii="Times New Roman" w:hAnsi="Times New Roman" w:cs="Times New Roman"/>
              <w:noProof/>
              <w:sz w:val="24"/>
            </w:rPr>
            <w:t>(Tran, Cheng, Netland, &amp; Miyake, 2017)</w:t>
          </w:r>
          <w:r w:rsidR="00FA602F" w:rsidRPr="00300805">
            <w:rPr>
              <w:rFonts w:ascii="Times New Roman" w:hAnsi="Times New Roman" w:cs="Times New Roman"/>
              <w:sz w:val="24"/>
            </w:rPr>
            <w:fldChar w:fldCharType="end"/>
          </w:r>
        </w:sdtContent>
      </w:sdt>
      <w:r w:rsidRPr="00300805">
        <w:rPr>
          <w:rFonts w:ascii="Times New Roman" w:hAnsi="Times New Roman" w:cs="Times New Roman"/>
          <w:sz w:val="24"/>
        </w:rPr>
        <w:t xml:space="preserve">. The process speeds up because of the toxins used in cosmetic products as a result of which wrinkles and patchiness become more common. These products may be effective in the short-run in making a person look more attractive and cover flaws they are very damaging in the long-run which is not acknowledged by the users. </w:t>
      </w:r>
      <w:proofErr w:type="gramStart"/>
      <w:r w:rsidRPr="00300805">
        <w:rPr>
          <w:rFonts w:ascii="Times New Roman" w:hAnsi="Times New Roman" w:cs="Times New Roman"/>
          <w:sz w:val="24"/>
        </w:rPr>
        <w:t>Moreover</w:t>
      </w:r>
      <w:proofErr w:type="gramEnd"/>
      <w:r w:rsidRPr="00300805">
        <w:rPr>
          <w:rFonts w:ascii="Times New Roman" w:hAnsi="Times New Roman" w:cs="Times New Roman"/>
          <w:sz w:val="24"/>
        </w:rPr>
        <w:t xml:space="preserve"> it is important to note that companies producing these cosmetics have no incentive to reduce their negative effects because they tend to appear in the long run</w:t>
      </w:r>
      <w:r w:rsidR="00363698" w:rsidRPr="00300805">
        <w:rPr>
          <w:rFonts w:ascii="Times New Roman" w:hAnsi="Times New Roman" w:cs="Times New Roman"/>
          <w:sz w:val="24"/>
        </w:rPr>
        <w:t xml:space="preserve"> </w:t>
      </w:r>
      <w:sdt>
        <w:sdtPr>
          <w:rPr>
            <w:rFonts w:ascii="Times New Roman" w:hAnsi="Times New Roman" w:cs="Times New Roman"/>
            <w:sz w:val="24"/>
          </w:rPr>
          <w:id w:val="597783316"/>
          <w:citation/>
        </w:sdtPr>
        <w:sdtEndPr/>
        <w:sdtContent>
          <w:r w:rsidR="00FA602F" w:rsidRPr="00300805">
            <w:rPr>
              <w:rFonts w:ascii="Times New Roman" w:hAnsi="Times New Roman" w:cs="Times New Roman"/>
              <w:sz w:val="24"/>
            </w:rPr>
            <w:fldChar w:fldCharType="begin"/>
          </w:r>
          <w:r w:rsidR="00363698" w:rsidRPr="00300805">
            <w:rPr>
              <w:rFonts w:ascii="Times New Roman" w:hAnsi="Times New Roman" w:cs="Times New Roman"/>
              <w:sz w:val="24"/>
            </w:rPr>
            <w:instrText xml:space="preserve"> CITATION Car17 \l 1033 </w:instrText>
          </w:r>
          <w:r w:rsidR="00FA602F" w:rsidRPr="00300805">
            <w:rPr>
              <w:rFonts w:ascii="Times New Roman" w:hAnsi="Times New Roman" w:cs="Times New Roman"/>
              <w:sz w:val="24"/>
            </w:rPr>
            <w:fldChar w:fldCharType="separate"/>
          </w:r>
          <w:r w:rsidR="00363698" w:rsidRPr="00300805">
            <w:rPr>
              <w:rFonts w:ascii="Times New Roman" w:hAnsi="Times New Roman" w:cs="Times New Roman"/>
              <w:noProof/>
              <w:sz w:val="24"/>
            </w:rPr>
            <w:t>(McDonald, 2017)</w:t>
          </w:r>
          <w:r w:rsidR="00FA602F" w:rsidRPr="00300805">
            <w:rPr>
              <w:rFonts w:ascii="Times New Roman" w:hAnsi="Times New Roman" w:cs="Times New Roman"/>
              <w:sz w:val="24"/>
            </w:rPr>
            <w:fldChar w:fldCharType="end"/>
          </w:r>
        </w:sdtContent>
      </w:sdt>
      <w:r w:rsidRPr="00300805">
        <w:rPr>
          <w:rFonts w:ascii="Times New Roman" w:hAnsi="Times New Roman" w:cs="Times New Roman"/>
          <w:sz w:val="24"/>
        </w:rPr>
        <w:t xml:space="preserve">. Fine lines start to appear at early stages during of a women’s life in adulthood because of the harmful ingredients in these make-up products. </w:t>
      </w:r>
    </w:p>
    <w:p w14:paraId="03A69808" w14:textId="6F4AAAD2" w:rsidR="00386BC3" w:rsidRDefault="00716BCA" w:rsidP="0041367C">
      <w:pPr>
        <w:spacing w:line="360" w:lineRule="auto"/>
        <w:jc w:val="both"/>
        <w:rPr>
          <w:rFonts w:ascii="Times New Roman" w:hAnsi="Times New Roman" w:cs="Times New Roman"/>
          <w:sz w:val="24"/>
        </w:rPr>
      </w:pPr>
      <w:r w:rsidRPr="00300805">
        <w:rPr>
          <w:rFonts w:ascii="Times New Roman" w:hAnsi="Times New Roman" w:cs="Times New Roman"/>
          <w:sz w:val="24"/>
        </w:rPr>
        <w:t>Talc based products especially whitening powders have chemicals that can lead to premature ageing</w:t>
      </w:r>
      <w:r w:rsidR="00363698" w:rsidRPr="00300805">
        <w:rPr>
          <w:rFonts w:ascii="Times New Roman" w:hAnsi="Times New Roman" w:cs="Times New Roman"/>
          <w:sz w:val="24"/>
        </w:rPr>
        <w:t xml:space="preserve"> </w:t>
      </w:r>
      <w:sdt>
        <w:sdtPr>
          <w:rPr>
            <w:rFonts w:ascii="Times New Roman" w:hAnsi="Times New Roman" w:cs="Times New Roman"/>
            <w:sz w:val="24"/>
          </w:rPr>
          <w:id w:val="597783317"/>
          <w:citation/>
        </w:sdtPr>
        <w:sdtEndPr/>
        <w:sdtContent>
          <w:r w:rsidR="00FA602F" w:rsidRPr="00300805">
            <w:rPr>
              <w:rFonts w:ascii="Times New Roman" w:hAnsi="Times New Roman" w:cs="Times New Roman"/>
              <w:sz w:val="24"/>
            </w:rPr>
            <w:fldChar w:fldCharType="begin"/>
          </w:r>
          <w:r w:rsidR="00363698" w:rsidRPr="00300805">
            <w:rPr>
              <w:rFonts w:ascii="Times New Roman" w:hAnsi="Times New Roman" w:cs="Times New Roman"/>
              <w:sz w:val="24"/>
            </w:rPr>
            <w:instrText xml:space="preserve"> CITATION Gen12 \l 1033 </w:instrText>
          </w:r>
          <w:r w:rsidR="00FA602F" w:rsidRPr="00300805">
            <w:rPr>
              <w:rFonts w:ascii="Times New Roman" w:hAnsi="Times New Roman" w:cs="Times New Roman"/>
              <w:sz w:val="24"/>
            </w:rPr>
            <w:fldChar w:fldCharType="separate"/>
          </w:r>
          <w:r w:rsidR="00363698" w:rsidRPr="00300805">
            <w:rPr>
              <w:rFonts w:ascii="Times New Roman" w:hAnsi="Times New Roman" w:cs="Times New Roman"/>
              <w:noProof/>
              <w:sz w:val="24"/>
            </w:rPr>
            <w:t>(Gentina, Palan, &amp; Fosse‐Gomez, 2012)</w:t>
          </w:r>
          <w:r w:rsidR="00FA602F" w:rsidRPr="00300805">
            <w:rPr>
              <w:rFonts w:ascii="Times New Roman" w:hAnsi="Times New Roman" w:cs="Times New Roman"/>
              <w:sz w:val="24"/>
            </w:rPr>
            <w:fldChar w:fldCharType="end"/>
          </w:r>
        </w:sdtContent>
      </w:sdt>
      <w:r w:rsidRPr="00300805">
        <w:rPr>
          <w:rFonts w:ascii="Times New Roman" w:hAnsi="Times New Roman" w:cs="Times New Roman"/>
          <w:sz w:val="24"/>
        </w:rPr>
        <w:t xml:space="preserve">. Moreover, individuals need to be very careful about the quality of the cosmetic products they are using </w:t>
      </w:r>
      <w:r w:rsidR="00EB5396" w:rsidRPr="00300805">
        <w:rPr>
          <w:rFonts w:ascii="Times New Roman" w:hAnsi="Times New Roman" w:cs="Times New Roman"/>
          <w:sz w:val="24"/>
        </w:rPr>
        <w:t xml:space="preserve">because it can lead to breakouts and inexpensive products usually contain toxins which irritate sensitive skin. </w:t>
      </w:r>
      <w:r w:rsidR="000106A8" w:rsidRPr="00300805">
        <w:rPr>
          <w:rFonts w:ascii="Times New Roman" w:hAnsi="Times New Roman" w:cs="Times New Roman"/>
          <w:sz w:val="24"/>
        </w:rPr>
        <w:t>Thus,</w:t>
      </w:r>
      <w:r w:rsidR="00EB5396" w:rsidRPr="00300805">
        <w:rPr>
          <w:rFonts w:ascii="Times New Roman" w:hAnsi="Times New Roman" w:cs="Times New Roman"/>
          <w:sz w:val="24"/>
        </w:rPr>
        <w:t xml:space="preserve"> it can be said that the regular consumption of make up on different skin types can yield </w:t>
      </w:r>
      <w:r w:rsidR="0097548E" w:rsidRPr="00300805">
        <w:rPr>
          <w:rFonts w:ascii="Times New Roman" w:hAnsi="Times New Roman" w:cs="Times New Roman"/>
          <w:sz w:val="24"/>
        </w:rPr>
        <w:t>different reactions most of which are adverse</w:t>
      </w:r>
      <w:r w:rsidR="00363698" w:rsidRPr="00300805">
        <w:rPr>
          <w:rFonts w:ascii="Times New Roman" w:hAnsi="Times New Roman" w:cs="Times New Roman"/>
          <w:sz w:val="24"/>
        </w:rPr>
        <w:t xml:space="preserve"> </w:t>
      </w:r>
      <w:sdt>
        <w:sdtPr>
          <w:rPr>
            <w:rFonts w:ascii="Times New Roman" w:hAnsi="Times New Roman" w:cs="Times New Roman"/>
            <w:sz w:val="24"/>
          </w:rPr>
          <w:id w:val="597783318"/>
          <w:citation/>
        </w:sdtPr>
        <w:sdtEndPr/>
        <w:sdtContent>
          <w:r w:rsidR="00FA602F" w:rsidRPr="00300805">
            <w:rPr>
              <w:rFonts w:ascii="Times New Roman" w:hAnsi="Times New Roman" w:cs="Times New Roman"/>
              <w:sz w:val="24"/>
            </w:rPr>
            <w:fldChar w:fldCharType="begin"/>
          </w:r>
          <w:r w:rsidR="00363698" w:rsidRPr="00300805">
            <w:rPr>
              <w:rFonts w:ascii="Times New Roman" w:hAnsi="Times New Roman" w:cs="Times New Roman"/>
              <w:sz w:val="24"/>
            </w:rPr>
            <w:instrText xml:space="preserve"> CITATION Mar173 \l 1033 </w:instrText>
          </w:r>
          <w:r w:rsidR="00FA602F" w:rsidRPr="00300805">
            <w:rPr>
              <w:rFonts w:ascii="Times New Roman" w:hAnsi="Times New Roman" w:cs="Times New Roman"/>
              <w:sz w:val="24"/>
            </w:rPr>
            <w:fldChar w:fldCharType="separate"/>
          </w:r>
          <w:r w:rsidR="00363698" w:rsidRPr="00300805">
            <w:rPr>
              <w:rFonts w:ascii="Times New Roman" w:hAnsi="Times New Roman" w:cs="Times New Roman"/>
              <w:noProof/>
              <w:sz w:val="24"/>
            </w:rPr>
            <w:t>(Masud, 2017)</w:t>
          </w:r>
          <w:r w:rsidR="00FA602F" w:rsidRPr="00300805">
            <w:rPr>
              <w:rFonts w:ascii="Times New Roman" w:hAnsi="Times New Roman" w:cs="Times New Roman"/>
              <w:sz w:val="24"/>
            </w:rPr>
            <w:fldChar w:fldCharType="end"/>
          </w:r>
        </w:sdtContent>
      </w:sdt>
      <w:r w:rsidR="0097548E" w:rsidRPr="00300805">
        <w:rPr>
          <w:rFonts w:ascii="Times New Roman" w:hAnsi="Times New Roman" w:cs="Times New Roman"/>
          <w:sz w:val="24"/>
        </w:rPr>
        <w:t xml:space="preserve">. These constant breakouts and scars can permanently damage the skin and make make-up users look older than their age which is why it is advisable to </w:t>
      </w:r>
      <w:r w:rsidR="00363698" w:rsidRPr="00300805">
        <w:rPr>
          <w:rFonts w:ascii="Times New Roman" w:hAnsi="Times New Roman" w:cs="Times New Roman"/>
          <w:sz w:val="24"/>
        </w:rPr>
        <w:t>minimi</w:t>
      </w:r>
      <w:r w:rsidR="0097548E" w:rsidRPr="00300805">
        <w:rPr>
          <w:rFonts w:ascii="Times New Roman" w:hAnsi="Times New Roman" w:cs="Times New Roman"/>
          <w:sz w:val="24"/>
        </w:rPr>
        <w:t xml:space="preserve">ze the consumption of makeup. </w:t>
      </w:r>
    </w:p>
    <w:p w14:paraId="29230B21" w14:textId="77777777" w:rsidR="001B4E09" w:rsidRPr="001B4E09" w:rsidRDefault="001B4E09" w:rsidP="001B4E09">
      <w:pPr>
        <w:pStyle w:val="Heading2"/>
        <w:rPr>
          <w:color w:val="auto"/>
        </w:rPr>
      </w:pPr>
      <w:r w:rsidRPr="001B4E09">
        <w:rPr>
          <w:color w:val="auto"/>
        </w:rPr>
        <w:t xml:space="preserve">Counter-Argument </w:t>
      </w:r>
      <w:r w:rsidR="003F14F1">
        <w:rPr>
          <w:color w:val="auto"/>
        </w:rPr>
        <w:t xml:space="preserve">and Rebuttal </w:t>
      </w:r>
    </w:p>
    <w:p w14:paraId="406EA883" w14:textId="46E155E5" w:rsidR="001B4E09" w:rsidRDefault="001B4E09" w:rsidP="001B4E09">
      <w:pPr>
        <w:spacing w:line="360" w:lineRule="auto"/>
        <w:jc w:val="both"/>
        <w:rPr>
          <w:rFonts w:ascii="Times New Roman" w:hAnsi="Times New Roman" w:cs="Times New Roman"/>
          <w:sz w:val="24"/>
        </w:rPr>
      </w:pPr>
      <w:r>
        <w:rPr>
          <w:rFonts w:ascii="Times New Roman" w:hAnsi="Times New Roman" w:cs="Times New Roman"/>
          <w:sz w:val="24"/>
        </w:rPr>
        <w:t xml:space="preserve">Makeup is used by individuals to express themselves individuals automatically become more appealing because of it and can be used for attraction. The common view is that individuals wear </w:t>
      </w:r>
      <w:r>
        <w:rPr>
          <w:rFonts w:ascii="Times New Roman" w:hAnsi="Times New Roman" w:cs="Times New Roman"/>
          <w:sz w:val="24"/>
        </w:rPr>
        <w:lastRenderedPageBreak/>
        <w:t xml:space="preserve">makeup in order to express themselves because it is a form of art and </w:t>
      </w:r>
      <w:r w:rsidR="000106A8">
        <w:rPr>
          <w:rFonts w:ascii="Times New Roman" w:hAnsi="Times New Roman" w:cs="Times New Roman"/>
          <w:sz w:val="24"/>
        </w:rPr>
        <w:t>therefore,</w:t>
      </w:r>
      <w:r>
        <w:rPr>
          <w:rFonts w:ascii="Times New Roman" w:hAnsi="Times New Roman" w:cs="Times New Roman"/>
          <w:sz w:val="24"/>
        </w:rPr>
        <w:t xml:space="preserve"> they should not be discouraged from doing so. In addition to that,</w:t>
      </w:r>
      <w:r w:rsidR="003F14F1">
        <w:rPr>
          <w:rFonts w:ascii="Times New Roman" w:hAnsi="Times New Roman" w:cs="Times New Roman"/>
          <w:sz w:val="24"/>
        </w:rPr>
        <w:t xml:space="preserve"> wearing makeup helps people feel more satisfied and confident and if it is being used as a tool to boost productivity then its usage should not be halted. Every woman has the right to feel empowered and if using their artistic expressions and skills in makeup helps them feel that way then they should continue to do so. </w:t>
      </w:r>
    </w:p>
    <w:p w14:paraId="704373EB" w14:textId="72BA2591" w:rsidR="003F14F1" w:rsidRPr="001B4E09" w:rsidRDefault="003F14F1" w:rsidP="001B4E09">
      <w:pPr>
        <w:spacing w:line="360" w:lineRule="auto"/>
        <w:jc w:val="both"/>
        <w:rPr>
          <w:rFonts w:ascii="Times New Roman" w:hAnsi="Times New Roman" w:cs="Times New Roman"/>
          <w:sz w:val="24"/>
        </w:rPr>
      </w:pPr>
      <w:r>
        <w:rPr>
          <w:rFonts w:ascii="Times New Roman" w:hAnsi="Times New Roman" w:cs="Times New Roman"/>
          <w:sz w:val="24"/>
        </w:rPr>
        <w:t xml:space="preserve">The rebuttal for this is that there is a cost attached to this confidence and artistic expression which is in the form of skin damage. Women that resort to makeup in order to feel more confident are actually creating problems for themselves in the long run because their skin would be affected and would age prematurely. </w:t>
      </w:r>
      <w:r w:rsidR="000106A8">
        <w:rPr>
          <w:rFonts w:ascii="Times New Roman" w:hAnsi="Times New Roman" w:cs="Times New Roman"/>
          <w:sz w:val="24"/>
        </w:rPr>
        <w:t>Moreover,</w:t>
      </w:r>
      <w:r>
        <w:rPr>
          <w:rFonts w:ascii="Times New Roman" w:hAnsi="Times New Roman" w:cs="Times New Roman"/>
          <w:sz w:val="24"/>
        </w:rPr>
        <w:t xml:space="preserve"> the inner talent of a person becomes confined because of their heavy reliance on their physical exterior which is why makeup usage should be abandoned. </w:t>
      </w:r>
      <w:bookmarkStart w:id="0" w:name="_GoBack"/>
      <w:bookmarkEnd w:id="0"/>
    </w:p>
    <w:p w14:paraId="66C2DF67" w14:textId="77777777" w:rsidR="00D710FE" w:rsidRPr="00300805" w:rsidRDefault="00D710FE" w:rsidP="00D710FE">
      <w:pPr>
        <w:pStyle w:val="Heading1"/>
        <w:rPr>
          <w:rFonts w:ascii="Times New Roman" w:hAnsi="Times New Roman" w:cs="Times New Roman"/>
          <w:color w:val="auto"/>
        </w:rPr>
      </w:pPr>
      <w:r w:rsidRPr="00300805">
        <w:rPr>
          <w:rFonts w:ascii="Times New Roman" w:hAnsi="Times New Roman" w:cs="Times New Roman"/>
          <w:color w:val="auto"/>
        </w:rPr>
        <w:t xml:space="preserve">Conclusion </w:t>
      </w:r>
    </w:p>
    <w:p w14:paraId="5D0154F2" w14:textId="4DB518E6" w:rsidR="00363698" w:rsidRPr="00300805" w:rsidRDefault="00363698" w:rsidP="00363698">
      <w:pPr>
        <w:spacing w:line="360" w:lineRule="auto"/>
        <w:jc w:val="both"/>
        <w:rPr>
          <w:rFonts w:ascii="Times New Roman" w:hAnsi="Times New Roman" w:cs="Times New Roman"/>
          <w:sz w:val="24"/>
        </w:rPr>
      </w:pPr>
      <w:r w:rsidRPr="00300805">
        <w:rPr>
          <w:rFonts w:ascii="Times New Roman" w:hAnsi="Times New Roman" w:cs="Times New Roman"/>
          <w:sz w:val="24"/>
        </w:rPr>
        <w:t xml:space="preserve">To sum up, it can be said that everyday makeup tends to have a very bad impact on the human skin, is very psychologically damaging for women and leads to premature ageing. </w:t>
      </w:r>
      <w:r w:rsidR="00300805" w:rsidRPr="00300805">
        <w:rPr>
          <w:rFonts w:ascii="Times New Roman" w:hAnsi="Times New Roman" w:cs="Times New Roman"/>
          <w:sz w:val="24"/>
        </w:rPr>
        <w:t xml:space="preserve">The aforementioned research reveals how makeup tends to have an adverse impact on different skin types and can lead to irritation, redness and even serious problems like recurring headaches and allergies. In addition to that it was revealed that women are increasingly dependent on makeup in order to feel more confident because of unnatural standards of beauty set by the media and the perception of society regarding women. This tradition should be abandoned and women should be discouraged to use excessive makeup so that they can feel comfortable in their own skin. Moreover, when cosmetics are regularly being </w:t>
      </w:r>
      <w:r w:rsidR="000106A8" w:rsidRPr="00300805">
        <w:rPr>
          <w:rFonts w:ascii="Times New Roman" w:hAnsi="Times New Roman" w:cs="Times New Roman"/>
          <w:sz w:val="24"/>
        </w:rPr>
        <w:t>used,</w:t>
      </w:r>
      <w:r w:rsidR="00300805" w:rsidRPr="00300805">
        <w:rPr>
          <w:rFonts w:ascii="Times New Roman" w:hAnsi="Times New Roman" w:cs="Times New Roman"/>
          <w:sz w:val="24"/>
        </w:rPr>
        <w:t xml:space="preserve"> they contain toxins that makes the human skin age mature before time. </w:t>
      </w:r>
      <w:r w:rsidR="000106A8" w:rsidRPr="00300805">
        <w:rPr>
          <w:rFonts w:ascii="Times New Roman" w:hAnsi="Times New Roman" w:cs="Times New Roman"/>
          <w:sz w:val="24"/>
        </w:rPr>
        <w:t>Therefore,</w:t>
      </w:r>
      <w:r w:rsidR="00300805" w:rsidRPr="00300805">
        <w:rPr>
          <w:rFonts w:ascii="Times New Roman" w:hAnsi="Times New Roman" w:cs="Times New Roman"/>
          <w:sz w:val="24"/>
        </w:rPr>
        <w:t xml:space="preserve"> makeup usage should be reduced so that the skin is allowed to breathe moreover the products that are being used should be of high quality. Individuals that are using makeup should have a skincare routine in order to cleanse so that the pores are not clogged and the overall facial features are not damaged in the long run. </w:t>
      </w:r>
    </w:p>
    <w:p w14:paraId="1724C2A6" w14:textId="77777777" w:rsidR="00300805" w:rsidRPr="00300805" w:rsidRDefault="00300805" w:rsidP="00363698">
      <w:pPr>
        <w:spacing w:line="360" w:lineRule="auto"/>
        <w:jc w:val="both"/>
        <w:rPr>
          <w:rFonts w:ascii="Times New Roman" w:hAnsi="Times New Roman" w:cs="Times New Roman"/>
          <w:sz w:val="24"/>
        </w:rPr>
      </w:pPr>
    </w:p>
    <w:p w14:paraId="4A9A2CC2" w14:textId="77777777" w:rsidR="00300805" w:rsidRPr="00300805" w:rsidRDefault="00300805" w:rsidP="00363698">
      <w:pPr>
        <w:spacing w:line="360" w:lineRule="auto"/>
        <w:jc w:val="both"/>
        <w:rPr>
          <w:rFonts w:ascii="Times New Roman" w:hAnsi="Times New Roman" w:cs="Times New Roman"/>
          <w:sz w:val="24"/>
        </w:rPr>
      </w:pPr>
    </w:p>
    <w:p w14:paraId="17B3E7A5" w14:textId="77777777" w:rsidR="00300805" w:rsidRPr="00300805" w:rsidRDefault="00300805" w:rsidP="00363698">
      <w:pPr>
        <w:spacing w:line="360" w:lineRule="auto"/>
        <w:jc w:val="both"/>
        <w:rPr>
          <w:rFonts w:ascii="Times New Roman" w:hAnsi="Times New Roman" w:cs="Times New Roman"/>
          <w:sz w:val="24"/>
        </w:rPr>
      </w:pPr>
    </w:p>
    <w:p w14:paraId="6BCA5E42" w14:textId="77777777" w:rsidR="00300805" w:rsidRPr="00300805" w:rsidRDefault="00300805" w:rsidP="00300805">
      <w:pPr>
        <w:pStyle w:val="Bibliography"/>
        <w:ind w:left="720" w:hanging="720"/>
        <w:rPr>
          <w:rFonts w:ascii="Times New Roman" w:hAnsi="Times New Roman" w:cs="Times New Roman"/>
          <w:b/>
          <w:sz w:val="28"/>
        </w:rPr>
      </w:pPr>
      <w:r w:rsidRPr="00300805">
        <w:rPr>
          <w:rFonts w:ascii="Times New Roman" w:hAnsi="Times New Roman" w:cs="Times New Roman"/>
          <w:b/>
          <w:sz w:val="28"/>
        </w:rPr>
        <w:lastRenderedPageBreak/>
        <w:t>References</w:t>
      </w:r>
    </w:p>
    <w:p w14:paraId="4D8F0874" w14:textId="77777777" w:rsidR="00300805" w:rsidRPr="00300805" w:rsidRDefault="00FA602F"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sz w:val="24"/>
          <w:szCs w:val="24"/>
        </w:rPr>
        <w:fldChar w:fldCharType="begin"/>
      </w:r>
      <w:r w:rsidR="00300805" w:rsidRPr="00300805">
        <w:rPr>
          <w:rFonts w:ascii="Times New Roman" w:hAnsi="Times New Roman" w:cs="Times New Roman"/>
          <w:sz w:val="24"/>
          <w:szCs w:val="24"/>
        </w:rPr>
        <w:instrText xml:space="preserve"> BIBLIOGRAPHY  \l 1033 </w:instrText>
      </w:r>
      <w:r w:rsidRPr="00300805">
        <w:rPr>
          <w:rFonts w:ascii="Times New Roman" w:hAnsi="Times New Roman" w:cs="Times New Roman"/>
          <w:sz w:val="24"/>
          <w:szCs w:val="24"/>
        </w:rPr>
        <w:fldChar w:fldCharType="separate"/>
      </w:r>
      <w:r w:rsidR="00300805" w:rsidRPr="00300805">
        <w:rPr>
          <w:rFonts w:ascii="Times New Roman" w:hAnsi="Times New Roman" w:cs="Times New Roman"/>
          <w:noProof/>
          <w:sz w:val="24"/>
          <w:szCs w:val="24"/>
        </w:rPr>
        <w:t xml:space="preserve">Alvarez, M. (2017, 11 16). </w:t>
      </w:r>
      <w:r w:rsidR="00300805" w:rsidRPr="00300805">
        <w:rPr>
          <w:rFonts w:ascii="Times New Roman" w:hAnsi="Times New Roman" w:cs="Times New Roman"/>
          <w:i/>
          <w:iCs/>
          <w:noProof/>
          <w:sz w:val="24"/>
          <w:szCs w:val="24"/>
        </w:rPr>
        <w:t>The damaging effects of makeup on teens</w:t>
      </w:r>
      <w:r w:rsidR="00300805" w:rsidRPr="00300805">
        <w:rPr>
          <w:rFonts w:ascii="Times New Roman" w:hAnsi="Times New Roman" w:cs="Times New Roman"/>
          <w:noProof/>
          <w:sz w:val="24"/>
          <w:szCs w:val="24"/>
        </w:rPr>
        <w:t>. Retrieved from Fox News: https://www.foxnews.com/health/the-damaging-effects-of-makeup-on-teens</w:t>
      </w:r>
    </w:p>
    <w:p w14:paraId="03443B5C"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t xml:space="preserve">CJ. (2017, 11 18). </w:t>
      </w:r>
      <w:r w:rsidRPr="00300805">
        <w:rPr>
          <w:rFonts w:ascii="Times New Roman" w:hAnsi="Times New Roman" w:cs="Times New Roman"/>
          <w:i/>
          <w:iCs/>
          <w:noProof/>
          <w:sz w:val="24"/>
          <w:szCs w:val="24"/>
        </w:rPr>
        <w:t>10 Harmful Side Effects Of Makeup</w:t>
      </w:r>
      <w:r w:rsidRPr="00300805">
        <w:rPr>
          <w:rFonts w:ascii="Times New Roman" w:hAnsi="Times New Roman" w:cs="Times New Roman"/>
          <w:noProof/>
          <w:sz w:val="24"/>
          <w:szCs w:val="24"/>
        </w:rPr>
        <w:t>. Retrieved from Cure Joy: https://www.curejoy.com/content/harmful-side-effects-of-makeup/</w:t>
      </w:r>
    </w:p>
    <w:p w14:paraId="6BA5FD81"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t xml:space="preserve">El Jurdi, H., &amp; Smith, S. (2018). Mirror, mirror: national identity and the pursuit of beauty. </w:t>
      </w:r>
      <w:r w:rsidRPr="00300805">
        <w:rPr>
          <w:rFonts w:ascii="Times New Roman" w:hAnsi="Times New Roman" w:cs="Times New Roman"/>
          <w:i/>
          <w:iCs/>
          <w:noProof/>
          <w:sz w:val="24"/>
          <w:szCs w:val="24"/>
        </w:rPr>
        <w:t>Journal of Consumer Marketing</w:t>
      </w:r>
      <w:r w:rsidRPr="00300805">
        <w:rPr>
          <w:rFonts w:ascii="Times New Roman" w:hAnsi="Times New Roman" w:cs="Times New Roman"/>
          <w:noProof/>
          <w:sz w:val="24"/>
          <w:szCs w:val="24"/>
        </w:rPr>
        <w:t>, 40-50.</w:t>
      </w:r>
    </w:p>
    <w:p w14:paraId="59FB29D6"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t xml:space="preserve">Gentina, E., Palan, K., &amp; Fosse‐Gomez, M. (2012). The practice of using makeup: A consumption ritual of adolescent girls. </w:t>
      </w:r>
      <w:r w:rsidRPr="00300805">
        <w:rPr>
          <w:rFonts w:ascii="Times New Roman" w:hAnsi="Times New Roman" w:cs="Times New Roman"/>
          <w:i/>
          <w:iCs/>
          <w:noProof/>
          <w:sz w:val="24"/>
          <w:szCs w:val="24"/>
        </w:rPr>
        <w:t>Journal of Consumer Behaviour</w:t>
      </w:r>
      <w:r w:rsidRPr="00300805">
        <w:rPr>
          <w:rFonts w:ascii="Times New Roman" w:hAnsi="Times New Roman" w:cs="Times New Roman"/>
          <w:noProof/>
          <w:sz w:val="24"/>
          <w:szCs w:val="24"/>
        </w:rPr>
        <w:t>, 115-123.</w:t>
      </w:r>
    </w:p>
    <w:p w14:paraId="1380DDC6"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t xml:space="preserve">HP. (2012, 8 28). </w:t>
      </w:r>
      <w:r w:rsidRPr="00300805">
        <w:rPr>
          <w:rFonts w:ascii="Times New Roman" w:hAnsi="Times New Roman" w:cs="Times New Roman"/>
          <w:i/>
          <w:iCs/>
          <w:noProof/>
          <w:sz w:val="24"/>
          <w:szCs w:val="24"/>
        </w:rPr>
        <w:t>Half Of Women Are Dependent On Makeup, Study Says</w:t>
      </w:r>
      <w:r w:rsidRPr="00300805">
        <w:rPr>
          <w:rFonts w:ascii="Times New Roman" w:hAnsi="Times New Roman" w:cs="Times New Roman"/>
          <w:noProof/>
          <w:sz w:val="24"/>
          <w:szCs w:val="24"/>
        </w:rPr>
        <w:t>. Retrieved from Huff Post: https://www.huffpost.com/entry/half-women-need-makeup_n_1306202</w:t>
      </w:r>
    </w:p>
    <w:p w14:paraId="51C89F0A"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t xml:space="preserve">Masud, M. (2017, 11 13). </w:t>
      </w:r>
      <w:r w:rsidRPr="00300805">
        <w:rPr>
          <w:rFonts w:ascii="Times New Roman" w:hAnsi="Times New Roman" w:cs="Times New Roman"/>
          <w:i/>
          <w:iCs/>
          <w:noProof/>
          <w:sz w:val="24"/>
          <w:szCs w:val="24"/>
        </w:rPr>
        <w:t>The Cost of Beauty - The Harmful Effects of Makeup on Your Skin</w:t>
      </w:r>
      <w:r w:rsidRPr="00300805">
        <w:rPr>
          <w:rFonts w:ascii="Times New Roman" w:hAnsi="Times New Roman" w:cs="Times New Roman"/>
          <w:noProof/>
          <w:sz w:val="24"/>
          <w:szCs w:val="24"/>
        </w:rPr>
        <w:t>. Retrieved from Tribune : https://tribune.com.pk/story/787023/the-cost-of-beauty-the-harmful-effects-of-makeup-on-your-skin/</w:t>
      </w:r>
    </w:p>
    <w:p w14:paraId="188A1F9F"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t xml:space="preserve">Matsuoka, Y., Yoneda, K., Sadahira, C., Katsuura, J., Moriue, T., &amp; Kubota, Y. (2012). Effects of skin care and makeup under instructions from dermatologists on the quality of life of female patients with acne vulgaris. </w:t>
      </w:r>
      <w:r w:rsidRPr="00300805">
        <w:rPr>
          <w:rFonts w:ascii="Times New Roman" w:hAnsi="Times New Roman" w:cs="Times New Roman"/>
          <w:i/>
          <w:iCs/>
          <w:noProof/>
          <w:sz w:val="24"/>
          <w:szCs w:val="24"/>
        </w:rPr>
        <w:t>The Journal of dermatology,</w:t>
      </w:r>
      <w:r w:rsidRPr="00300805">
        <w:rPr>
          <w:rFonts w:ascii="Times New Roman" w:hAnsi="Times New Roman" w:cs="Times New Roman"/>
          <w:noProof/>
          <w:sz w:val="24"/>
          <w:szCs w:val="24"/>
        </w:rPr>
        <w:t>, 33-39.</w:t>
      </w:r>
    </w:p>
    <w:p w14:paraId="05EBDA33"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t xml:space="preserve">McCabe, M., de Waal Malefyt, T., &amp; Fabri, A. (2017). Women, makeup, and authenticity: Negotiating embodiment and discourses of beauty. </w:t>
      </w:r>
      <w:r w:rsidRPr="00300805">
        <w:rPr>
          <w:rFonts w:ascii="Times New Roman" w:hAnsi="Times New Roman" w:cs="Times New Roman"/>
          <w:i/>
          <w:iCs/>
          <w:noProof/>
          <w:sz w:val="24"/>
          <w:szCs w:val="24"/>
        </w:rPr>
        <w:t>Journal of Consumer Culture</w:t>
      </w:r>
      <w:r w:rsidRPr="00300805">
        <w:rPr>
          <w:rFonts w:ascii="Times New Roman" w:hAnsi="Times New Roman" w:cs="Times New Roman"/>
          <w:noProof/>
          <w:sz w:val="24"/>
          <w:szCs w:val="24"/>
        </w:rPr>
        <w:t>, 1456.</w:t>
      </w:r>
    </w:p>
    <w:p w14:paraId="441E9C49"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t xml:space="preserve">McDonald, C. (2017, 10 04). </w:t>
      </w:r>
      <w:r w:rsidRPr="00300805">
        <w:rPr>
          <w:rFonts w:ascii="Times New Roman" w:hAnsi="Times New Roman" w:cs="Times New Roman"/>
          <w:i/>
          <w:iCs/>
          <w:noProof/>
          <w:sz w:val="24"/>
          <w:szCs w:val="24"/>
        </w:rPr>
        <w:t>Health Check: is makeup bad for your skin?</w:t>
      </w:r>
      <w:r w:rsidRPr="00300805">
        <w:rPr>
          <w:rFonts w:ascii="Times New Roman" w:hAnsi="Times New Roman" w:cs="Times New Roman"/>
          <w:noProof/>
          <w:sz w:val="24"/>
          <w:szCs w:val="24"/>
        </w:rPr>
        <w:t xml:space="preserve"> Retrieved from The conversation: https://theconversation.com/health-check-is-makeup-bad-for-your-skin-82820</w:t>
      </w:r>
    </w:p>
    <w:p w14:paraId="655E7A7A"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t xml:space="preserve">Olsen, J., &amp; Martins, L. (2016). Racioethnicity, community makeup, and potential employees’ reactions to organizational diversity management approaches. </w:t>
      </w:r>
      <w:r w:rsidRPr="00300805">
        <w:rPr>
          <w:rFonts w:ascii="Times New Roman" w:hAnsi="Times New Roman" w:cs="Times New Roman"/>
          <w:i/>
          <w:iCs/>
          <w:noProof/>
          <w:sz w:val="24"/>
          <w:szCs w:val="24"/>
        </w:rPr>
        <w:t>Journal of Applied Psychology</w:t>
      </w:r>
      <w:r w:rsidRPr="00300805">
        <w:rPr>
          <w:rFonts w:ascii="Times New Roman" w:hAnsi="Times New Roman" w:cs="Times New Roman"/>
          <w:noProof/>
          <w:sz w:val="24"/>
          <w:szCs w:val="24"/>
        </w:rPr>
        <w:t>, 657.</w:t>
      </w:r>
    </w:p>
    <w:p w14:paraId="748D91FA"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lastRenderedPageBreak/>
        <w:t xml:space="preserve">Pathak, M. (1997). Sunscreens and their use in the preventive treatment of sunlight‐induced skin damage. </w:t>
      </w:r>
      <w:r w:rsidRPr="00300805">
        <w:rPr>
          <w:rFonts w:ascii="Times New Roman" w:hAnsi="Times New Roman" w:cs="Times New Roman"/>
          <w:i/>
          <w:iCs/>
          <w:noProof/>
          <w:sz w:val="24"/>
          <w:szCs w:val="24"/>
        </w:rPr>
        <w:t>The Journal of dermatologic surgery and oncology</w:t>
      </w:r>
      <w:r w:rsidRPr="00300805">
        <w:rPr>
          <w:rFonts w:ascii="Times New Roman" w:hAnsi="Times New Roman" w:cs="Times New Roman"/>
          <w:noProof/>
          <w:sz w:val="24"/>
          <w:szCs w:val="24"/>
        </w:rPr>
        <w:t>, 739-752.</w:t>
      </w:r>
    </w:p>
    <w:p w14:paraId="76262717" w14:textId="77777777" w:rsidR="00300805" w:rsidRPr="00300805" w:rsidRDefault="00300805" w:rsidP="00300805">
      <w:pPr>
        <w:pStyle w:val="Bibliography"/>
        <w:spacing w:line="360" w:lineRule="auto"/>
        <w:ind w:left="720" w:hanging="720"/>
        <w:jc w:val="both"/>
        <w:rPr>
          <w:rFonts w:ascii="Times New Roman" w:hAnsi="Times New Roman" w:cs="Times New Roman"/>
          <w:noProof/>
          <w:sz w:val="24"/>
          <w:szCs w:val="24"/>
        </w:rPr>
      </w:pPr>
      <w:r w:rsidRPr="00300805">
        <w:rPr>
          <w:rFonts w:ascii="Times New Roman" w:hAnsi="Times New Roman" w:cs="Times New Roman"/>
          <w:noProof/>
          <w:sz w:val="24"/>
          <w:szCs w:val="24"/>
        </w:rPr>
        <w:t xml:space="preserve">Tran, A., Cheng, H., Netland, J., &amp; Miyake, E. (2017). Far from fairness: Prejudice, skin color, and psychological functioning in Asian Americans. </w:t>
      </w:r>
      <w:r w:rsidRPr="00300805">
        <w:rPr>
          <w:rFonts w:ascii="Times New Roman" w:hAnsi="Times New Roman" w:cs="Times New Roman"/>
          <w:i/>
          <w:iCs/>
          <w:noProof/>
          <w:sz w:val="24"/>
          <w:szCs w:val="24"/>
        </w:rPr>
        <w:t>Cultural Diversity and Ethnic Minority Psychology</w:t>
      </w:r>
      <w:r w:rsidRPr="00300805">
        <w:rPr>
          <w:rFonts w:ascii="Times New Roman" w:hAnsi="Times New Roman" w:cs="Times New Roman"/>
          <w:noProof/>
          <w:sz w:val="24"/>
          <w:szCs w:val="24"/>
        </w:rPr>
        <w:t>, 407.</w:t>
      </w:r>
    </w:p>
    <w:p w14:paraId="30B6A68D" w14:textId="77777777" w:rsidR="00300805" w:rsidRPr="00300805" w:rsidRDefault="00FA602F" w:rsidP="00300805">
      <w:pPr>
        <w:spacing w:line="360" w:lineRule="auto"/>
        <w:jc w:val="both"/>
        <w:rPr>
          <w:rFonts w:ascii="Times New Roman" w:hAnsi="Times New Roman" w:cs="Times New Roman"/>
          <w:sz w:val="24"/>
          <w:szCs w:val="24"/>
        </w:rPr>
      </w:pPr>
      <w:r w:rsidRPr="00300805">
        <w:rPr>
          <w:rFonts w:ascii="Times New Roman" w:hAnsi="Times New Roman" w:cs="Times New Roman"/>
          <w:sz w:val="24"/>
          <w:szCs w:val="24"/>
        </w:rPr>
        <w:fldChar w:fldCharType="end"/>
      </w:r>
    </w:p>
    <w:p w14:paraId="6A20392D" w14:textId="77777777" w:rsidR="00300805" w:rsidRPr="00300805" w:rsidRDefault="00300805" w:rsidP="00300805">
      <w:pPr>
        <w:spacing w:line="360" w:lineRule="auto"/>
        <w:jc w:val="both"/>
        <w:rPr>
          <w:rFonts w:ascii="Times New Roman" w:hAnsi="Times New Roman" w:cs="Times New Roman"/>
          <w:sz w:val="24"/>
          <w:szCs w:val="24"/>
        </w:rPr>
      </w:pPr>
    </w:p>
    <w:p w14:paraId="713E57E6" w14:textId="77777777" w:rsidR="00300805" w:rsidRPr="00300805" w:rsidRDefault="00300805" w:rsidP="00363698">
      <w:pPr>
        <w:spacing w:line="360" w:lineRule="auto"/>
        <w:jc w:val="both"/>
        <w:rPr>
          <w:rFonts w:ascii="Times New Roman" w:hAnsi="Times New Roman" w:cs="Times New Roman"/>
          <w:sz w:val="24"/>
        </w:rPr>
      </w:pPr>
    </w:p>
    <w:sectPr w:rsidR="00300805" w:rsidRPr="00300805" w:rsidSect="00E33C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A1FE0"/>
    <w:rsid w:val="000106A8"/>
    <w:rsid w:val="000854C2"/>
    <w:rsid w:val="00096FE5"/>
    <w:rsid w:val="000A03F4"/>
    <w:rsid w:val="00110FB5"/>
    <w:rsid w:val="001B4E09"/>
    <w:rsid w:val="0028746F"/>
    <w:rsid w:val="00300805"/>
    <w:rsid w:val="00363698"/>
    <w:rsid w:val="00386BC3"/>
    <w:rsid w:val="003F14F1"/>
    <w:rsid w:val="0041367C"/>
    <w:rsid w:val="0055311A"/>
    <w:rsid w:val="006E4C15"/>
    <w:rsid w:val="006F399A"/>
    <w:rsid w:val="00716BCA"/>
    <w:rsid w:val="007A2829"/>
    <w:rsid w:val="00887642"/>
    <w:rsid w:val="00935916"/>
    <w:rsid w:val="0097548E"/>
    <w:rsid w:val="00A62F09"/>
    <w:rsid w:val="00AE34AD"/>
    <w:rsid w:val="00C77C24"/>
    <w:rsid w:val="00CB410F"/>
    <w:rsid w:val="00D710FE"/>
    <w:rsid w:val="00E33C8D"/>
    <w:rsid w:val="00EB5396"/>
    <w:rsid w:val="00EF7EAF"/>
    <w:rsid w:val="00FA1FE0"/>
    <w:rsid w:val="00FA6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0BE00"/>
  <w15:docId w15:val="{D63375A7-68C0-4F87-9073-2EC231443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C8D"/>
  </w:style>
  <w:style w:type="paragraph" w:styleId="Heading1">
    <w:name w:val="heading 1"/>
    <w:basedOn w:val="Normal"/>
    <w:next w:val="Normal"/>
    <w:link w:val="Heading1Char"/>
    <w:uiPriority w:val="9"/>
    <w:qFormat/>
    <w:rsid w:val="00D710F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8764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A1FE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A1FE0"/>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D710F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87642"/>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9754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48E"/>
    <w:rPr>
      <w:rFonts w:ascii="Tahoma" w:hAnsi="Tahoma" w:cs="Tahoma"/>
      <w:sz w:val="16"/>
      <w:szCs w:val="16"/>
    </w:rPr>
  </w:style>
  <w:style w:type="paragraph" w:styleId="Bibliography">
    <w:name w:val="Bibliography"/>
    <w:basedOn w:val="Normal"/>
    <w:next w:val="Normal"/>
    <w:uiPriority w:val="37"/>
    <w:unhideWhenUsed/>
    <w:rsid w:val="00300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b:Source>
    <b:Tag>HP12</b:Tag>
    <b:SourceType>InternetSite</b:SourceType>
    <b:Guid>{8FDF4880-AED6-437A-BC11-91468692561E}</b:Guid>
    <b:Author>
      <b:Author>
        <b:Corporate>HP</b:Corporate>
      </b:Author>
    </b:Author>
    <b:Title>Half Of Women Are Dependent On Makeup, Study Says</b:Title>
    <b:Year>2012</b:Year>
    <b:InternetSiteTitle>Huff Post</b:InternetSiteTitle>
    <b:Month>8</b:Month>
    <b:Day>28</b:Day>
    <b:URL>https://www.huffpost.com/entry/half-women-need-makeup_n_1306202</b:URL>
    <b:RefOrder>1</b:RefOrder>
  </b:Source>
  <b:Source>
    <b:Tag>Gen12</b:Tag>
    <b:SourceType>JournalArticle</b:SourceType>
    <b:Guid>{2581FC72-1DD2-42F5-ACA6-1EFDC41AABEB}</b:Guid>
    <b:Author>
      <b:Author>
        <b:NameList>
          <b:Person>
            <b:Last>Gentina</b:Last>
            <b:First>E</b:First>
          </b:Person>
          <b:Person>
            <b:Last>Palan</b:Last>
            <b:First>K.M</b:First>
          </b:Person>
          <b:Person>
            <b:Last>Fosse‐Gomez</b:Last>
            <b:First>M.H.,</b:First>
          </b:Person>
        </b:NameList>
      </b:Author>
    </b:Author>
    <b:Title>The practice of using makeup: A consumption ritual of adolescent girls</b:Title>
    <b:Year>2012</b:Year>
    <b:JournalName>Journal of Consumer Behaviour</b:JournalName>
    <b:Pages>115-123</b:Pages>
    <b:RefOrder>2</b:RefOrder>
  </b:Source>
  <b:Source>
    <b:Tag>Mat12</b:Tag>
    <b:SourceType>JournalArticle</b:SourceType>
    <b:Guid>{2F129F42-A0E6-45EA-87D5-214FBFBF774E}</b:Guid>
    <b:Author>
      <b:Author>
        <b:NameList>
          <b:Person>
            <b:Last>Matsuoka</b:Last>
            <b:First>Y</b:First>
          </b:Person>
          <b:Person>
            <b:Last>Yoneda</b:Last>
            <b:First>K</b:First>
          </b:Person>
          <b:Person>
            <b:Last>Sadahira</b:Last>
            <b:First>C</b:First>
          </b:Person>
          <b:Person>
            <b:Last>Katsuura</b:Last>
            <b:First>J</b:First>
          </b:Person>
          <b:Person>
            <b:Last>Moriue</b:Last>
            <b:First>T</b:First>
          </b:Person>
          <b:Person>
            <b:Last>Kubota</b:Last>
            <b:First>Y.</b:First>
          </b:Person>
        </b:NameList>
      </b:Author>
    </b:Author>
    <b:Title>Effects of skin care and makeup under instructions from dermatologists on the quality of life of female patients with acne vulgaris.</b:Title>
    <b:JournalName>The Journal of dermatology,</b:JournalName>
    <b:Year>2012</b:Year>
    <b:Pages>33-39</b:Pages>
    <b:RefOrder>3</b:RefOrder>
  </b:Source>
  <b:Source>
    <b:Tag>CJ17</b:Tag>
    <b:SourceType>InternetSite</b:SourceType>
    <b:Guid>{B3008234-5DB8-4D13-90E9-6EAC20D2B9C1}</b:Guid>
    <b:Author>
      <b:Author>
        <b:Corporate>CJ</b:Corporate>
      </b:Author>
    </b:Author>
    <b:Title>10 Harmful Side Effects Of Makeup</b:Title>
    <b:Year>2017</b:Year>
    <b:InternetSiteTitle>Cure Joy</b:InternetSiteTitle>
    <b:Month>11</b:Month>
    <b:Day>18</b:Day>
    <b:URL>https://www.curejoy.com/content/harmful-side-effects-of-makeup/</b:URL>
    <b:RefOrder>4</b:RefOrder>
  </b:Source>
  <b:Source>
    <b:Tag>Pat97</b:Tag>
    <b:SourceType>JournalArticle</b:SourceType>
    <b:Guid>{F16E09AA-BFF1-49A8-A993-4A865D54D2A0}</b:Guid>
    <b:Author>
      <b:Author>
        <b:NameList>
          <b:Person>
            <b:Last>Pathak</b:Last>
            <b:First>M.A.,</b:First>
          </b:Person>
        </b:NameList>
      </b:Author>
    </b:Author>
    <b:Title>Sunscreens and their use in the preventive treatment of sunlight‐induced skin damage.</b:Title>
    <b:Year>1997</b:Year>
    <b:JournalName>The Journal of dermatologic surgery and oncology</b:JournalName>
    <b:Pages>739-752</b:Pages>
    <b:RefOrder>5</b:RefOrder>
  </b:Source>
  <b:Source>
    <b:Tag>Car17</b:Tag>
    <b:SourceType>InternetSite</b:SourceType>
    <b:Guid>{0738ACFF-6054-4E56-BE77-456DC825EB66}</b:Guid>
    <b:Author>
      <b:Author>
        <b:NameList>
          <b:Person>
            <b:Last>McDonald</b:Last>
            <b:First>Cara</b:First>
          </b:Person>
        </b:NameList>
      </b:Author>
    </b:Author>
    <b:Title>Health Check: is makeup bad for your skin?</b:Title>
    <b:Year>2017</b:Year>
    <b:InternetSiteTitle>The conversation</b:InternetSiteTitle>
    <b:Month>10</b:Month>
    <b:Day>04</b:Day>
    <b:URL>https://theconversation.com/health-check-is-makeup-bad-for-your-skin-82820</b:URL>
    <b:RefOrder>6</b:RefOrder>
  </b:Source>
  <b:Source>
    <b:Tag>Mar173</b:Tag>
    <b:SourceType>InternetSite</b:SourceType>
    <b:Guid>{019F8AB6-80C7-4CFF-8AED-FCCC90D6B32B}</b:Guid>
    <b:Author>
      <b:Author>
        <b:NameList>
          <b:Person>
            <b:Last>Masud</b:Last>
            <b:First>Marvi</b:First>
          </b:Person>
        </b:NameList>
      </b:Author>
    </b:Author>
    <b:Title>The Cost of Beauty - The Harmful Effects of Makeup on Your Skin</b:Title>
    <b:InternetSiteTitle>Tribune </b:InternetSiteTitle>
    <b:Year>2017</b:Year>
    <b:Month>11</b:Month>
    <b:Day>13</b:Day>
    <b:URL>https://tribune.com.pk/story/787023/the-cost-of-beauty-the-harmful-effects-of-makeup-on-your-skin/</b:URL>
    <b:RefOrder>7</b:RefOrder>
  </b:Source>
  <b:Source>
    <b:Tag>Man17</b:Tag>
    <b:SourceType>InternetSite</b:SourceType>
    <b:Guid>{95A3B2ED-EFA0-4D52-8809-A6A8705A9189}</b:Guid>
    <b:Author>
      <b:Author>
        <b:NameList>
          <b:Person>
            <b:Last>Alvarez</b:Last>
            <b:First>Manny</b:First>
          </b:Person>
        </b:NameList>
      </b:Author>
    </b:Author>
    <b:Title>The damaging effects of makeup on teens</b:Title>
    <b:InternetSiteTitle>Fox News</b:InternetSiteTitle>
    <b:Year>2017</b:Year>
    <b:Month>11</b:Month>
    <b:Day>16</b:Day>
    <b:URL>https://www.foxnews.com/health/the-damaging-effects-of-makeup-on-teens</b:URL>
    <b:RefOrder>8</b:RefOrder>
  </b:Source>
  <b:Source>
    <b:Tag>Ols16</b:Tag>
    <b:SourceType>JournalArticle</b:SourceType>
    <b:Guid>{2BA0CBF0-6F22-4B49-AE4F-E83619A403AF}</b:Guid>
    <b:Author>
      <b:Author>
        <b:NameList>
          <b:Person>
            <b:Last>Olsen</b:Last>
            <b:First>J.E</b:First>
          </b:Person>
          <b:Person>
            <b:Last>Martins</b:Last>
            <b:First>L.L.,</b:First>
          </b:Person>
        </b:NameList>
      </b:Author>
    </b:Author>
    <b:Title>Racioethnicity, community makeup, and potential employees’ reactions to organizational diversity management approaches.</b:Title>
    <b:Year>2016</b:Year>
    <b:JournalName>Journal of Applied Psychology</b:JournalName>
    <b:Pages>657</b:Pages>
    <b:RefOrder>9</b:RefOrder>
  </b:Source>
  <b:Source>
    <b:Tag>McC17</b:Tag>
    <b:SourceType>JournalArticle</b:SourceType>
    <b:Guid>{71DFFE82-50A6-47B2-8F07-070BDFE0B597}</b:Guid>
    <b:Author>
      <b:Author>
        <b:NameList>
          <b:Person>
            <b:Last>McCabe</b:Last>
            <b:First>M</b:First>
          </b:Person>
          <b:Person>
            <b:Last>de Waal Malefyt</b:Last>
            <b:First>T</b:First>
          </b:Person>
          <b:Person>
            <b:Last>Fabri</b:Last>
            <b:First>A.,</b:First>
          </b:Person>
        </b:NameList>
      </b:Author>
    </b:Author>
    <b:Title>Women, makeup, and authenticity: Negotiating embodiment and discourses of beauty.</b:Title>
    <b:JournalName>Journal of Consumer Culture</b:JournalName>
    <b:Year>2017</b:Year>
    <b:Pages>1456</b:Pages>
    <b:RefOrder>10</b:RefOrder>
  </b:Source>
  <b:Source>
    <b:Tag>Tra17</b:Tag>
    <b:SourceType>JournalArticle</b:SourceType>
    <b:Guid>{6A391C1E-578C-445A-8FEF-4BC1AD5A3614}</b:Guid>
    <b:Author>
      <b:Author>
        <b:NameList>
          <b:Person>
            <b:Last>Tran</b:Last>
            <b:First>A.G</b:First>
          </b:Person>
          <b:Person>
            <b:Last>Cheng</b:Last>
            <b:First>H.L</b:First>
          </b:Person>
          <b:Person>
            <b:Last>Netland</b:Last>
            <b:First>J.D</b:First>
          </b:Person>
          <b:Person>
            <b:Last>Miyake</b:Last>
            <b:First>E.R.,</b:First>
          </b:Person>
        </b:NameList>
      </b:Author>
    </b:Author>
    <b:Title>Far from fairness: Prejudice, skin color, and psychological functioning in Asian Americans.</b:Title>
    <b:JournalName>Cultural Diversity and Ethnic Minority Psychology</b:JournalName>
    <b:Year>2017</b:Year>
    <b:Pages>407</b:Pages>
    <b:RefOrder>11</b:RefOrder>
  </b:Source>
  <b:Source>
    <b:Tag>ElJ18</b:Tag>
    <b:SourceType>JournalArticle</b:SourceType>
    <b:Guid>{273090AB-2AE4-4999-BB88-96E5782E6605}</b:Guid>
    <b:Author>
      <b:Author>
        <b:NameList>
          <b:Person>
            <b:Last>El Jurdi</b:Last>
            <b:First>H</b:First>
          </b:Person>
          <b:Person>
            <b:Last>Smith</b:Last>
            <b:First>S.,</b:First>
          </b:Person>
        </b:NameList>
      </b:Author>
    </b:Author>
    <b:Title>Mirror, mirror: national identity and the pursuit of beauty</b:Title>
    <b:JournalName> Journal of Consumer Marketing</b:JournalName>
    <b:Year>2018</b:Year>
    <b:Pages>40-50</b:Pages>
    <b:RefOrder>12</b:RefOrder>
  </b:Source>
</b:Sources>
</file>

<file path=customXml/itemProps1.xml><?xml version="1.0" encoding="utf-8"?>
<ds:datastoreItem xmlns:ds="http://schemas.openxmlformats.org/officeDocument/2006/customXml" ds:itemID="{23FD64C5-DCF3-43BC-8E14-1261DE360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7</Pages>
  <Words>1831</Words>
  <Characters>10441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DE11</dc:creator>
  <cp:lastModifiedBy>zehra vajid</cp:lastModifiedBy>
  <cp:revision>15</cp:revision>
  <dcterms:created xsi:type="dcterms:W3CDTF">2018-11-25T16:30:00Z</dcterms:created>
  <dcterms:modified xsi:type="dcterms:W3CDTF">2020-06-29T09:52:00Z</dcterms:modified>
</cp:coreProperties>
</file>